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57CA0" w14:textId="3283FF43" w:rsidR="00E501A5" w:rsidRPr="006F3316" w:rsidRDefault="00FD307A" w:rsidP="00646D6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F3316">
        <w:rPr>
          <w:rFonts w:ascii="Times New Roman" w:eastAsia="Times New Roman" w:hAnsi="Times New Roman" w:cs="Times New Roman"/>
          <w:b/>
          <w:sz w:val="24"/>
        </w:rPr>
        <w:t>OBJAŚNIENIA</w:t>
      </w:r>
    </w:p>
    <w:p w14:paraId="3A0AE429" w14:textId="77777777" w:rsidR="00E501A5" w:rsidRPr="006F3316" w:rsidRDefault="00FD30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F3316">
        <w:rPr>
          <w:rFonts w:ascii="Times New Roman" w:eastAsia="Times New Roman" w:hAnsi="Times New Roman" w:cs="Times New Roman"/>
          <w:b/>
          <w:sz w:val="24"/>
        </w:rPr>
        <w:t>DO  WIELOLETNIEJ PROGNOZY FINANSOWEJ</w:t>
      </w:r>
    </w:p>
    <w:p w14:paraId="4EDFD129" w14:textId="4450E3C9" w:rsidR="00E501A5" w:rsidRPr="006F3316" w:rsidRDefault="00CF56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F3316">
        <w:rPr>
          <w:rFonts w:ascii="Times New Roman" w:eastAsia="Times New Roman" w:hAnsi="Times New Roman" w:cs="Times New Roman"/>
          <w:b/>
          <w:sz w:val="24"/>
        </w:rPr>
        <w:t>GMINY SIEDLISZCZE NA LATA 20</w:t>
      </w:r>
      <w:r w:rsidR="009F73F3" w:rsidRPr="006F3316">
        <w:rPr>
          <w:rFonts w:ascii="Times New Roman" w:eastAsia="Times New Roman" w:hAnsi="Times New Roman" w:cs="Times New Roman"/>
          <w:b/>
          <w:sz w:val="24"/>
        </w:rPr>
        <w:t>2</w:t>
      </w:r>
      <w:r w:rsidR="00B6557E" w:rsidRPr="006F3316">
        <w:rPr>
          <w:rFonts w:ascii="Times New Roman" w:eastAsia="Times New Roman" w:hAnsi="Times New Roman" w:cs="Times New Roman"/>
          <w:b/>
          <w:sz w:val="24"/>
        </w:rPr>
        <w:t>4</w:t>
      </w:r>
      <w:r w:rsidR="00FA5AE7" w:rsidRPr="006F3316">
        <w:rPr>
          <w:rFonts w:ascii="Times New Roman" w:eastAsia="Times New Roman" w:hAnsi="Times New Roman" w:cs="Times New Roman"/>
          <w:b/>
          <w:sz w:val="24"/>
        </w:rPr>
        <w:t xml:space="preserve"> – 202</w:t>
      </w:r>
      <w:r w:rsidR="00B6557E" w:rsidRPr="006F3316">
        <w:rPr>
          <w:rFonts w:ascii="Times New Roman" w:eastAsia="Times New Roman" w:hAnsi="Times New Roman" w:cs="Times New Roman"/>
          <w:b/>
          <w:sz w:val="24"/>
        </w:rPr>
        <w:t>7</w:t>
      </w:r>
    </w:p>
    <w:p w14:paraId="7B67EAAE" w14:textId="77777777" w:rsidR="00E501A5" w:rsidRPr="006F3316" w:rsidRDefault="00E501A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CA31EC7" w14:textId="44BB56D8" w:rsidR="00E501A5" w:rsidRPr="006F3316" w:rsidRDefault="00FD307A" w:rsidP="00536ED4">
      <w:pPr>
        <w:spacing w:after="0" w:line="360" w:lineRule="auto"/>
        <w:ind w:left="20" w:right="40" w:firstLine="688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Wieloletnią Prognozę Finansową opracowano w celu przeprowadzenia oceny sytuacji finansowej jednostki na podstawie art. 226 ustawy o finansach publicznych z dnia 27 </w:t>
      </w:r>
      <w:r w:rsidR="00EE19A7" w:rsidRPr="006F3316">
        <w:rPr>
          <w:rFonts w:ascii="Times New Roman" w:eastAsia="Times New Roman" w:hAnsi="Times New Roman" w:cs="Times New Roman"/>
          <w:sz w:val="24"/>
        </w:rPr>
        <w:t>sierpnia 2009</w:t>
      </w:r>
      <w:r w:rsidRPr="006F3316">
        <w:rPr>
          <w:rFonts w:ascii="Times New Roman" w:eastAsia="Times New Roman" w:hAnsi="Times New Roman" w:cs="Times New Roman"/>
          <w:sz w:val="24"/>
        </w:rPr>
        <w:t>r. (Dz.U z 20</w:t>
      </w:r>
      <w:r w:rsidR="00C06EF2" w:rsidRPr="006F3316">
        <w:rPr>
          <w:rFonts w:ascii="Times New Roman" w:eastAsia="Times New Roman" w:hAnsi="Times New Roman" w:cs="Times New Roman"/>
          <w:sz w:val="24"/>
        </w:rPr>
        <w:t>2</w:t>
      </w:r>
      <w:r w:rsidR="00B6557E" w:rsidRPr="006F3316">
        <w:rPr>
          <w:rFonts w:ascii="Times New Roman" w:eastAsia="Times New Roman" w:hAnsi="Times New Roman" w:cs="Times New Roman"/>
          <w:sz w:val="24"/>
        </w:rPr>
        <w:t>3</w:t>
      </w:r>
      <w:r w:rsidR="00DB0837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Pr="006F3316">
        <w:rPr>
          <w:rFonts w:ascii="Times New Roman" w:eastAsia="Times New Roman" w:hAnsi="Times New Roman" w:cs="Times New Roman"/>
          <w:sz w:val="24"/>
        </w:rPr>
        <w:t xml:space="preserve">r., poz. </w:t>
      </w:r>
      <w:r w:rsidR="00BD6E4F" w:rsidRPr="006F3316">
        <w:rPr>
          <w:rFonts w:ascii="Times New Roman" w:eastAsia="Times New Roman" w:hAnsi="Times New Roman" w:cs="Times New Roman"/>
          <w:sz w:val="24"/>
        </w:rPr>
        <w:t>1</w:t>
      </w:r>
      <w:r w:rsidR="00B6557E" w:rsidRPr="006F3316">
        <w:rPr>
          <w:rFonts w:ascii="Times New Roman" w:eastAsia="Times New Roman" w:hAnsi="Times New Roman" w:cs="Times New Roman"/>
          <w:sz w:val="24"/>
        </w:rPr>
        <w:t>270</w:t>
      </w:r>
      <w:r w:rsidRPr="006F3316">
        <w:rPr>
          <w:rFonts w:ascii="Times New Roman" w:eastAsia="Times New Roman" w:hAnsi="Times New Roman" w:cs="Times New Roman"/>
          <w:sz w:val="24"/>
        </w:rPr>
        <w:t xml:space="preserve"> z późn. zm). WPF jest dokumentem zapewniającym wieloletnią perspektywę prognozowania finansowego Gminy Siedliszcze, opartym na analizie założeń pod kontem zachowania stabilności finansowej gminy, dotyczących kszt</w:t>
      </w:r>
      <w:r w:rsidR="002D3689" w:rsidRPr="006F3316">
        <w:rPr>
          <w:rFonts w:ascii="Times New Roman" w:eastAsia="Times New Roman" w:hAnsi="Times New Roman" w:cs="Times New Roman"/>
          <w:sz w:val="24"/>
        </w:rPr>
        <w:t>ałtowania</w:t>
      </w:r>
      <w:r w:rsidRPr="006F3316">
        <w:rPr>
          <w:rFonts w:ascii="Times New Roman" w:eastAsia="Times New Roman" w:hAnsi="Times New Roman" w:cs="Times New Roman"/>
          <w:sz w:val="24"/>
        </w:rPr>
        <w:t xml:space="preserve"> się takich parametrów jak:</w:t>
      </w:r>
    </w:p>
    <w:p w14:paraId="78E0A503" w14:textId="77777777" w:rsidR="00E501A5" w:rsidRPr="006F3316" w:rsidRDefault="00FD307A">
      <w:pPr>
        <w:numPr>
          <w:ilvl w:val="0"/>
          <w:numId w:val="1"/>
        </w:numPr>
        <w:tabs>
          <w:tab w:val="left" w:pos="236"/>
        </w:tabs>
        <w:spacing w:after="0" w:line="360" w:lineRule="auto"/>
        <w:ind w:left="20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wysokość deficytu</w:t>
      </w:r>
    </w:p>
    <w:p w14:paraId="5D27536F" w14:textId="38FFD036" w:rsidR="00E501A5" w:rsidRPr="006F3316" w:rsidRDefault="00FD307A" w:rsidP="007C3205">
      <w:pPr>
        <w:numPr>
          <w:ilvl w:val="0"/>
          <w:numId w:val="1"/>
        </w:numPr>
        <w:tabs>
          <w:tab w:val="left" w:pos="250"/>
        </w:tabs>
        <w:spacing w:after="0" w:line="360" w:lineRule="auto"/>
        <w:ind w:left="20" w:right="40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wynik operacyjny rozumiany jako różnica między dochodami a wydatkami bieżącymi</w:t>
      </w:r>
      <w:r w:rsidR="002B363A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Pr="006F3316">
        <w:rPr>
          <w:rFonts w:ascii="Times New Roman" w:eastAsia="Times New Roman" w:hAnsi="Times New Roman" w:cs="Times New Roman"/>
          <w:sz w:val="24"/>
        </w:rPr>
        <w:t xml:space="preserve">w kontekście przepisu art. 242 ustawy o finansach publicznych, który wprowadza zasadę bilansowania się budżetu operacyjnego </w:t>
      </w:r>
    </w:p>
    <w:p w14:paraId="48B8A02A" w14:textId="77777777" w:rsidR="00E501A5" w:rsidRPr="006F3316" w:rsidRDefault="00FD307A" w:rsidP="007C3205">
      <w:pPr>
        <w:numPr>
          <w:ilvl w:val="0"/>
          <w:numId w:val="1"/>
        </w:numPr>
        <w:tabs>
          <w:tab w:val="left" w:pos="260"/>
        </w:tabs>
        <w:spacing w:after="0" w:line="360" w:lineRule="auto"/>
        <w:ind w:left="20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poziom zadłużenia w aspekcie obowiązujących i przyszłych norm ostrożnościowych</w:t>
      </w:r>
    </w:p>
    <w:p w14:paraId="6DE5591A" w14:textId="724E9FC4" w:rsidR="00E501A5" w:rsidRPr="006F3316" w:rsidRDefault="00FD307A" w:rsidP="00E60B8C">
      <w:pPr>
        <w:numPr>
          <w:ilvl w:val="0"/>
          <w:numId w:val="1"/>
        </w:numPr>
        <w:tabs>
          <w:tab w:val="left" w:pos="265"/>
        </w:tabs>
        <w:spacing w:after="0" w:line="360" w:lineRule="auto"/>
        <w:ind w:left="20" w:right="600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koszty obsługi długu w kontekście ryzyka wzrostu stóp procentowych w związku z</w:t>
      </w:r>
      <w:r w:rsidR="00E60B8C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Pr="006F3316">
        <w:rPr>
          <w:rFonts w:ascii="Times New Roman" w:eastAsia="Times New Roman" w:hAnsi="Times New Roman" w:cs="Times New Roman"/>
          <w:sz w:val="24"/>
        </w:rPr>
        <w:t>niestabilną sytuacją na rynkach finansowych.</w:t>
      </w:r>
    </w:p>
    <w:p w14:paraId="6C769B66" w14:textId="0B302FC4" w:rsidR="00E96326" w:rsidRPr="006F3316" w:rsidRDefault="00FD307A" w:rsidP="007C3205">
      <w:pPr>
        <w:autoSpaceDE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Do opracowani</w:t>
      </w:r>
      <w:r w:rsidR="00850BFB" w:rsidRPr="006F3316">
        <w:rPr>
          <w:rFonts w:ascii="Times New Roman" w:eastAsia="Times New Roman" w:hAnsi="Times New Roman" w:cs="Times New Roman"/>
          <w:sz w:val="24"/>
        </w:rPr>
        <w:t>a prognozy dochodów na 20</w:t>
      </w:r>
      <w:r w:rsidR="009F73F3" w:rsidRPr="006F3316">
        <w:rPr>
          <w:rFonts w:ascii="Times New Roman" w:eastAsia="Times New Roman" w:hAnsi="Times New Roman" w:cs="Times New Roman"/>
          <w:sz w:val="24"/>
        </w:rPr>
        <w:t>2</w:t>
      </w:r>
      <w:r w:rsidR="00B6557E" w:rsidRPr="006F3316">
        <w:rPr>
          <w:rFonts w:ascii="Times New Roman" w:eastAsia="Times New Roman" w:hAnsi="Times New Roman" w:cs="Times New Roman"/>
          <w:sz w:val="24"/>
        </w:rPr>
        <w:t>4</w:t>
      </w:r>
      <w:r w:rsidRPr="006F3316">
        <w:rPr>
          <w:rFonts w:ascii="Times New Roman" w:eastAsia="Times New Roman" w:hAnsi="Times New Roman" w:cs="Times New Roman"/>
          <w:sz w:val="24"/>
        </w:rPr>
        <w:t xml:space="preserve"> rok wykorzystano dane z Ministerstwa Finansów</w:t>
      </w:r>
      <w:r w:rsidR="00DB0837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Pr="006F3316">
        <w:rPr>
          <w:rFonts w:ascii="Times New Roman" w:eastAsia="Times New Roman" w:hAnsi="Times New Roman" w:cs="Times New Roman"/>
          <w:sz w:val="24"/>
        </w:rPr>
        <w:t xml:space="preserve">o wysokości subwencji oraz udziałach w podatku dochodowym od osób fizycznych, informacji z </w:t>
      </w:r>
      <w:r w:rsidRPr="006F3316">
        <w:rPr>
          <w:rFonts w:ascii="Times New Roman" w:eastAsia="Times New Roman" w:hAnsi="Times New Roman" w:cs="Times New Roman"/>
          <w:sz w:val="24"/>
          <w:szCs w:val="24"/>
        </w:rPr>
        <w:t>Lubelskiego Urzędu Wojewódzkiego i z Krajowego Biura Wyborczego  o wysokości dotacji oraz przewidzianych do osiągnięcia dochodów własnych. Ponadto podstaw</w:t>
      </w:r>
      <w:r w:rsidR="00850BFB" w:rsidRPr="006F3316">
        <w:rPr>
          <w:rFonts w:ascii="Times New Roman" w:eastAsia="Times New Roman" w:hAnsi="Times New Roman" w:cs="Times New Roman"/>
          <w:sz w:val="24"/>
          <w:szCs w:val="24"/>
        </w:rPr>
        <w:t>ą opracowania planu na lata 20</w:t>
      </w:r>
      <w:r w:rsidR="009F73F3" w:rsidRPr="006F3316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557E" w:rsidRPr="006F3316">
        <w:rPr>
          <w:rFonts w:ascii="Times New Roman" w:eastAsia="Times New Roman" w:hAnsi="Times New Roman" w:cs="Times New Roman"/>
          <w:sz w:val="24"/>
          <w:szCs w:val="24"/>
        </w:rPr>
        <w:t>4</w:t>
      </w:r>
      <w:r w:rsidR="00850BFB" w:rsidRPr="006F3316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B6557E" w:rsidRPr="006F331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F3316">
        <w:rPr>
          <w:rFonts w:ascii="Times New Roman" w:eastAsia="Times New Roman" w:hAnsi="Times New Roman" w:cs="Times New Roman"/>
          <w:sz w:val="24"/>
          <w:szCs w:val="24"/>
        </w:rPr>
        <w:t xml:space="preserve"> było przewidywane wykonanie budżetu Gminy Siedliszcze w 20</w:t>
      </w:r>
      <w:r w:rsidR="00223E86" w:rsidRPr="006F3316">
        <w:rPr>
          <w:rFonts w:ascii="Times New Roman" w:eastAsia="Times New Roman" w:hAnsi="Times New Roman" w:cs="Times New Roman"/>
          <w:sz w:val="24"/>
          <w:szCs w:val="24"/>
        </w:rPr>
        <w:t>2</w:t>
      </w:r>
      <w:r w:rsidR="00B6557E" w:rsidRPr="006F331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F3316">
        <w:rPr>
          <w:rFonts w:ascii="Times New Roman" w:eastAsia="Times New Roman" w:hAnsi="Times New Roman" w:cs="Times New Roman"/>
          <w:sz w:val="24"/>
          <w:szCs w:val="24"/>
        </w:rPr>
        <w:t xml:space="preserve"> roku.</w:t>
      </w:r>
    </w:p>
    <w:p w14:paraId="046B94C4" w14:textId="266FD2D9" w:rsidR="00B27846" w:rsidRPr="006F3316" w:rsidRDefault="00B27846" w:rsidP="00E96326">
      <w:pPr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31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646D6F" w:rsidRPr="006F3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6326" w:rsidRPr="006F3316">
        <w:rPr>
          <w:rFonts w:ascii="Times New Roman" w:hAnsi="Times New Roman" w:cs="Times New Roman"/>
          <w:sz w:val="24"/>
          <w:szCs w:val="24"/>
        </w:rPr>
        <w:t>W planie dochodów i wydatków majątkowych</w:t>
      </w:r>
      <w:r w:rsidR="00967D5B" w:rsidRPr="006F3316">
        <w:rPr>
          <w:rFonts w:ascii="Times New Roman" w:hAnsi="Times New Roman" w:cs="Times New Roman"/>
          <w:sz w:val="24"/>
          <w:szCs w:val="24"/>
        </w:rPr>
        <w:t xml:space="preserve"> </w:t>
      </w:r>
      <w:r w:rsidR="00E96326" w:rsidRPr="006F3316">
        <w:rPr>
          <w:rFonts w:ascii="Times New Roman" w:hAnsi="Times New Roman" w:cs="Times New Roman"/>
          <w:sz w:val="24"/>
          <w:szCs w:val="24"/>
        </w:rPr>
        <w:t>uwzględniono środk</w:t>
      </w:r>
      <w:r w:rsidR="00BD6E4F" w:rsidRPr="006F3316">
        <w:rPr>
          <w:rFonts w:ascii="Times New Roman" w:hAnsi="Times New Roman" w:cs="Times New Roman"/>
          <w:sz w:val="24"/>
          <w:szCs w:val="24"/>
        </w:rPr>
        <w:t>i</w:t>
      </w:r>
      <w:r w:rsidR="00E96326" w:rsidRPr="006F3316">
        <w:rPr>
          <w:rFonts w:ascii="Times New Roman" w:hAnsi="Times New Roman" w:cs="Times New Roman"/>
          <w:sz w:val="24"/>
          <w:szCs w:val="24"/>
        </w:rPr>
        <w:t xml:space="preserve"> z Rządowego </w:t>
      </w:r>
      <w:r w:rsidR="00B6557E" w:rsidRPr="006F3316">
        <w:rPr>
          <w:rFonts w:ascii="Times New Roman" w:hAnsi="Times New Roman" w:cs="Times New Roman"/>
          <w:sz w:val="24"/>
          <w:szCs w:val="24"/>
        </w:rPr>
        <w:t>Funduszu Polski ład</w:t>
      </w:r>
      <w:r w:rsidR="002B363A" w:rsidRPr="006F3316">
        <w:rPr>
          <w:rFonts w:ascii="Times New Roman" w:hAnsi="Times New Roman" w:cs="Times New Roman"/>
          <w:sz w:val="24"/>
          <w:szCs w:val="24"/>
        </w:rPr>
        <w:t>,</w:t>
      </w:r>
      <w:r w:rsidR="00B6557E" w:rsidRPr="006F3316">
        <w:rPr>
          <w:rFonts w:ascii="Times New Roman" w:hAnsi="Times New Roman" w:cs="Times New Roman"/>
          <w:sz w:val="24"/>
          <w:szCs w:val="24"/>
        </w:rPr>
        <w:t xml:space="preserve"> z Rządowego Funduszu Rozwoju Dróg oraz środki UE</w:t>
      </w:r>
      <w:r w:rsidR="00BD6E4F" w:rsidRPr="006F3316">
        <w:rPr>
          <w:rFonts w:ascii="Times New Roman" w:hAnsi="Times New Roman" w:cs="Times New Roman"/>
          <w:sz w:val="24"/>
          <w:szCs w:val="24"/>
        </w:rPr>
        <w:t xml:space="preserve"> z</w:t>
      </w:r>
      <w:r w:rsidR="00954486" w:rsidRPr="006F3316">
        <w:rPr>
          <w:rFonts w:ascii="Times New Roman" w:hAnsi="Times New Roman" w:cs="Times New Roman"/>
          <w:sz w:val="24"/>
          <w:szCs w:val="24"/>
        </w:rPr>
        <w:t xml:space="preserve"> </w:t>
      </w:r>
      <w:r w:rsidR="00BD6E4F" w:rsidRPr="006F3316">
        <w:rPr>
          <w:rFonts w:ascii="Times New Roman" w:hAnsi="Times New Roman" w:cs="Times New Roman"/>
          <w:sz w:val="24"/>
          <w:szCs w:val="24"/>
        </w:rPr>
        <w:t xml:space="preserve"> PROW</w:t>
      </w:r>
      <w:r w:rsidR="00954486" w:rsidRPr="006F3316">
        <w:rPr>
          <w:rFonts w:ascii="Times New Roman" w:hAnsi="Times New Roman" w:cs="Times New Roman"/>
          <w:sz w:val="24"/>
          <w:szCs w:val="24"/>
        </w:rPr>
        <w:t xml:space="preserve"> WL</w:t>
      </w:r>
      <w:r w:rsidR="007C3205" w:rsidRPr="006F3316">
        <w:rPr>
          <w:rFonts w:ascii="Times New Roman" w:hAnsi="Times New Roman" w:cs="Times New Roman"/>
          <w:sz w:val="24"/>
          <w:szCs w:val="24"/>
        </w:rPr>
        <w:t xml:space="preserve"> </w:t>
      </w:r>
      <w:r w:rsidRPr="006F3316">
        <w:rPr>
          <w:rFonts w:ascii="Times New Roman" w:hAnsi="Times New Roman" w:cs="Times New Roman"/>
          <w:sz w:val="24"/>
          <w:szCs w:val="24"/>
        </w:rPr>
        <w:t>na</w:t>
      </w:r>
      <w:r w:rsidR="00BD6E4F" w:rsidRPr="006F3316">
        <w:rPr>
          <w:rFonts w:ascii="Times New Roman" w:hAnsi="Times New Roman" w:cs="Times New Roman"/>
          <w:sz w:val="24"/>
          <w:szCs w:val="24"/>
        </w:rPr>
        <w:t xml:space="preserve"> przebudowę drogi powiatowej</w:t>
      </w:r>
      <w:r w:rsidR="00646D6F" w:rsidRPr="006F3316">
        <w:rPr>
          <w:rFonts w:ascii="Times New Roman" w:hAnsi="Times New Roman" w:cs="Times New Roman"/>
          <w:sz w:val="24"/>
          <w:szCs w:val="24"/>
        </w:rPr>
        <w:t xml:space="preserve"> oraz na</w:t>
      </w:r>
      <w:r w:rsidR="00B6557E" w:rsidRPr="006F3316">
        <w:rPr>
          <w:rFonts w:ascii="Times New Roman" w:hAnsi="Times New Roman" w:cs="Times New Roman"/>
          <w:sz w:val="24"/>
          <w:szCs w:val="24"/>
        </w:rPr>
        <w:t xml:space="preserve"> modernizację infrastruktury wodno – kanalizacyjnej.</w:t>
      </w:r>
    </w:p>
    <w:p w14:paraId="29D8A319" w14:textId="4DEC41FA" w:rsidR="00E501A5" w:rsidRPr="006F3316" w:rsidRDefault="00D74541" w:rsidP="00D7454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3316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I.</w:t>
      </w:r>
      <w:r w:rsidR="00FD307A" w:rsidRPr="006F3316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Prognoza dochodów</w:t>
      </w:r>
    </w:p>
    <w:p w14:paraId="0AC22CC6" w14:textId="7A0EF407" w:rsidR="00B27846" w:rsidRPr="006F3316" w:rsidRDefault="00FD307A" w:rsidP="00646D6F">
      <w:pPr>
        <w:spacing w:after="0" w:line="360" w:lineRule="auto"/>
        <w:ind w:left="20" w:right="40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Na główne źródła dochodów bieżących w </w:t>
      </w:r>
      <w:r w:rsidR="00850BFB" w:rsidRPr="006F3316">
        <w:rPr>
          <w:rFonts w:ascii="Times New Roman" w:eastAsia="Times New Roman" w:hAnsi="Times New Roman" w:cs="Times New Roman"/>
          <w:sz w:val="24"/>
        </w:rPr>
        <w:t>latach 20</w:t>
      </w:r>
      <w:r w:rsidR="009F73F3" w:rsidRPr="006F3316">
        <w:rPr>
          <w:rFonts w:ascii="Times New Roman" w:eastAsia="Times New Roman" w:hAnsi="Times New Roman" w:cs="Times New Roman"/>
          <w:sz w:val="24"/>
        </w:rPr>
        <w:t>2</w:t>
      </w:r>
      <w:r w:rsidR="00B6557E" w:rsidRPr="006F3316">
        <w:rPr>
          <w:rFonts w:ascii="Times New Roman" w:eastAsia="Times New Roman" w:hAnsi="Times New Roman" w:cs="Times New Roman"/>
          <w:sz w:val="24"/>
        </w:rPr>
        <w:t>4</w:t>
      </w:r>
      <w:r w:rsidR="00850BFB" w:rsidRPr="006F3316">
        <w:rPr>
          <w:rFonts w:ascii="Times New Roman" w:eastAsia="Times New Roman" w:hAnsi="Times New Roman" w:cs="Times New Roman"/>
          <w:sz w:val="24"/>
        </w:rPr>
        <w:t xml:space="preserve"> do 202</w:t>
      </w:r>
      <w:r w:rsidR="00B6557E" w:rsidRPr="006F3316">
        <w:rPr>
          <w:rFonts w:ascii="Times New Roman" w:eastAsia="Times New Roman" w:hAnsi="Times New Roman" w:cs="Times New Roman"/>
          <w:sz w:val="24"/>
        </w:rPr>
        <w:t>7</w:t>
      </w:r>
      <w:r w:rsidRPr="006F3316">
        <w:rPr>
          <w:rFonts w:ascii="Times New Roman" w:eastAsia="Times New Roman" w:hAnsi="Times New Roman" w:cs="Times New Roman"/>
          <w:sz w:val="24"/>
        </w:rPr>
        <w:t xml:space="preserve"> składać się będą subwencje, dotacje, dochody własne, w tym z tytułu podatków lokalnych, podatków i opłat pobieranych na rzecz gminy przez Urzędy Skarbowe, </w:t>
      </w:r>
      <w:r w:rsidR="00536ED4" w:rsidRPr="006F3316">
        <w:rPr>
          <w:rFonts w:ascii="Times New Roman" w:eastAsia="Times New Roman" w:hAnsi="Times New Roman" w:cs="Times New Roman"/>
          <w:sz w:val="24"/>
        </w:rPr>
        <w:t xml:space="preserve">wpływów z czynszów dzierżawnych </w:t>
      </w:r>
      <w:r w:rsidRPr="006F3316">
        <w:rPr>
          <w:rFonts w:ascii="Times New Roman" w:eastAsia="Times New Roman" w:hAnsi="Times New Roman" w:cs="Times New Roman"/>
          <w:sz w:val="24"/>
        </w:rPr>
        <w:t>i mieszkaniowych, wpływów z opłaty skarbowej, doch</w:t>
      </w:r>
      <w:r w:rsidR="00536ED4" w:rsidRPr="006F3316">
        <w:rPr>
          <w:rFonts w:ascii="Times New Roman" w:eastAsia="Times New Roman" w:hAnsi="Times New Roman" w:cs="Times New Roman"/>
          <w:sz w:val="24"/>
        </w:rPr>
        <w:t>odów z podatku od osób prawnych</w:t>
      </w:r>
      <w:r w:rsidR="00266F13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Pr="006F3316">
        <w:rPr>
          <w:rFonts w:ascii="Times New Roman" w:eastAsia="Times New Roman" w:hAnsi="Times New Roman" w:cs="Times New Roman"/>
          <w:sz w:val="24"/>
        </w:rPr>
        <w:t>i od osób fizycznych, wpływy z usług.</w:t>
      </w:r>
    </w:p>
    <w:p w14:paraId="7EC3A453" w14:textId="2E36E37E" w:rsidR="00B27846" w:rsidRPr="006F3316" w:rsidRDefault="00536ED4" w:rsidP="00B27846">
      <w:pPr>
        <w:spacing w:after="0" w:line="360" w:lineRule="auto"/>
        <w:ind w:left="20"/>
        <w:jc w:val="both"/>
        <w:rPr>
          <w:rFonts w:ascii="Times New Roman" w:eastAsia="Times New Roman" w:hAnsi="Times New Roman" w:cs="Times New Roman"/>
          <w:bCs/>
          <w:sz w:val="24"/>
        </w:rPr>
      </w:pPr>
      <w:r w:rsidRPr="006F3316">
        <w:rPr>
          <w:rFonts w:ascii="Times New Roman" w:eastAsia="Times New Roman" w:hAnsi="Times New Roman" w:cs="Times New Roman"/>
          <w:b/>
          <w:sz w:val="24"/>
        </w:rPr>
        <w:t xml:space="preserve">1. </w:t>
      </w:r>
      <w:r w:rsidR="00FD307A" w:rsidRPr="006F3316">
        <w:rPr>
          <w:rFonts w:ascii="Times New Roman" w:eastAsia="Times New Roman" w:hAnsi="Times New Roman" w:cs="Times New Roman"/>
          <w:b/>
          <w:sz w:val="24"/>
        </w:rPr>
        <w:t xml:space="preserve">Dochody bieżące </w:t>
      </w:r>
      <w:r w:rsidR="00FD307A" w:rsidRPr="006F3316">
        <w:rPr>
          <w:rFonts w:ascii="Times New Roman" w:eastAsia="Times New Roman" w:hAnsi="Times New Roman" w:cs="Times New Roman"/>
          <w:bCs/>
          <w:sz w:val="24"/>
        </w:rPr>
        <w:t>- określając dochody bieżące przyjęto następujące założenia:</w:t>
      </w:r>
    </w:p>
    <w:p w14:paraId="0BD17A26" w14:textId="2E5A1793" w:rsidR="00DA43F6" w:rsidRPr="006F3316" w:rsidRDefault="00FD307A" w:rsidP="00EF1B09">
      <w:pPr>
        <w:spacing w:after="0" w:line="360" w:lineRule="auto"/>
        <w:ind w:left="20"/>
        <w:jc w:val="both"/>
        <w:rPr>
          <w:rFonts w:ascii="Times New Roman" w:eastAsia="Times New Roman" w:hAnsi="Times New Roman" w:cs="Times New Roman"/>
          <w:bCs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1</w:t>
      </w:r>
      <w:r w:rsidR="00637515" w:rsidRPr="006F3316">
        <w:rPr>
          <w:rFonts w:ascii="Times New Roman" w:eastAsia="Times New Roman" w:hAnsi="Times New Roman" w:cs="Times New Roman"/>
          <w:sz w:val="24"/>
        </w:rPr>
        <w:t>)</w:t>
      </w:r>
      <w:r w:rsidRPr="006F3316">
        <w:rPr>
          <w:rFonts w:ascii="Times New Roman" w:eastAsia="Times New Roman" w:hAnsi="Times New Roman" w:cs="Times New Roman"/>
          <w:sz w:val="24"/>
        </w:rPr>
        <w:t xml:space="preserve"> Planowane dochody bieżące w 20</w:t>
      </w:r>
      <w:r w:rsidR="009F73F3" w:rsidRPr="006F3316">
        <w:rPr>
          <w:rFonts w:ascii="Times New Roman" w:eastAsia="Times New Roman" w:hAnsi="Times New Roman" w:cs="Times New Roman"/>
          <w:sz w:val="24"/>
        </w:rPr>
        <w:t>2</w:t>
      </w:r>
      <w:r w:rsidR="00B6557E" w:rsidRPr="006F3316">
        <w:rPr>
          <w:rFonts w:ascii="Times New Roman" w:eastAsia="Times New Roman" w:hAnsi="Times New Roman" w:cs="Times New Roman"/>
          <w:sz w:val="24"/>
        </w:rPr>
        <w:t>4</w:t>
      </w:r>
      <w:r w:rsidRPr="006F3316">
        <w:rPr>
          <w:rFonts w:ascii="Times New Roman" w:eastAsia="Times New Roman" w:hAnsi="Times New Roman" w:cs="Times New Roman"/>
          <w:sz w:val="24"/>
        </w:rPr>
        <w:t xml:space="preserve"> r. w kwocie </w:t>
      </w:r>
      <w:r w:rsidR="00B6557E" w:rsidRPr="006F3316">
        <w:rPr>
          <w:rFonts w:ascii="Times New Roman" w:eastAsia="Times New Roman" w:hAnsi="Times New Roman" w:cs="Times New Roman"/>
          <w:sz w:val="24"/>
        </w:rPr>
        <w:t>31 003 319,18</w:t>
      </w:r>
      <w:r w:rsidRPr="006F3316">
        <w:rPr>
          <w:rFonts w:ascii="Times New Roman" w:eastAsia="Times New Roman" w:hAnsi="Times New Roman" w:cs="Times New Roman"/>
          <w:sz w:val="24"/>
        </w:rPr>
        <w:t xml:space="preserve"> zł </w:t>
      </w:r>
      <w:r w:rsidR="00A9277E" w:rsidRPr="006F3316">
        <w:rPr>
          <w:rFonts w:ascii="Times New Roman" w:eastAsia="Times New Roman" w:hAnsi="Times New Roman" w:cs="Times New Roman"/>
          <w:sz w:val="24"/>
        </w:rPr>
        <w:t xml:space="preserve">na które składają się głównie dochody z subwencji ogólnej </w:t>
      </w:r>
      <w:r w:rsidR="004856C9" w:rsidRPr="006F3316">
        <w:rPr>
          <w:rFonts w:ascii="Times New Roman" w:eastAsia="Times New Roman" w:hAnsi="Times New Roman" w:cs="Times New Roman"/>
          <w:sz w:val="24"/>
        </w:rPr>
        <w:t xml:space="preserve">oraz </w:t>
      </w:r>
      <w:r w:rsidR="00C34805" w:rsidRPr="006F3316">
        <w:rPr>
          <w:rFonts w:ascii="Times New Roman" w:eastAsia="Times New Roman" w:hAnsi="Times New Roman" w:cs="Times New Roman"/>
          <w:sz w:val="24"/>
        </w:rPr>
        <w:t>udziałów we wpływach z podatku dochodowego od osób fizycznych</w:t>
      </w:r>
      <w:r w:rsidR="004856C9" w:rsidRPr="006F3316">
        <w:rPr>
          <w:rFonts w:ascii="Times New Roman" w:eastAsia="Times New Roman" w:hAnsi="Times New Roman" w:cs="Times New Roman"/>
          <w:sz w:val="24"/>
        </w:rPr>
        <w:t>.</w:t>
      </w:r>
      <w:r w:rsidR="00EF1B09" w:rsidRPr="006F3316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536ED4" w:rsidRPr="006F3316">
        <w:rPr>
          <w:rFonts w:ascii="Times New Roman" w:eastAsia="Times New Roman" w:hAnsi="Times New Roman" w:cs="Times New Roman"/>
          <w:sz w:val="24"/>
        </w:rPr>
        <w:t>K</w:t>
      </w:r>
      <w:r w:rsidR="00FA5AE7" w:rsidRPr="006F3316">
        <w:rPr>
          <w:rFonts w:ascii="Times New Roman" w:eastAsia="Times New Roman" w:hAnsi="Times New Roman" w:cs="Times New Roman"/>
          <w:sz w:val="24"/>
        </w:rPr>
        <w:t>woty dotacji</w:t>
      </w:r>
      <w:r w:rsidR="00536ED4" w:rsidRPr="006F3316">
        <w:rPr>
          <w:rFonts w:ascii="Times New Roman" w:eastAsia="Times New Roman" w:hAnsi="Times New Roman" w:cs="Times New Roman"/>
          <w:sz w:val="24"/>
        </w:rPr>
        <w:t xml:space="preserve"> i środków przeznaczonych na cele bieżące</w:t>
      </w:r>
      <w:r w:rsidR="00FA5AE7" w:rsidRPr="006F3316">
        <w:rPr>
          <w:rFonts w:ascii="Times New Roman" w:eastAsia="Times New Roman" w:hAnsi="Times New Roman" w:cs="Times New Roman"/>
          <w:sz w:val="24"/>
        </w:rPr>
        <w:t xml:space="preserve"> przyjęto na podstawie </w:t>
      </w:r>
      <w:r w:rsidR="00FA5AE7" w:rsidRPr="006F3316">
        <w:rPr>
          <w:rFonts w:ascii="Times New Roman" w:eastAsia="Times New Roman" w:hAnsi="Times New Roman" w:cs="Times New Roman"/>
          <w:sz w:val="24"/>
        </w:rPr>
        <w:lastRenderedPageBreak/>
        <w:t>informacji z LUW, które wzorem lat poprzednich budżetów będą</w:t>
      </w:r>
      <w:r w:rsidR="00536ED4" w:rsidRPr="006F3316">
        <w:rPr>
          <w:rFonts w:ascii="Times New Roman" w:eastAsia="Times New Roman" w:hAnsi="Times New Roman" w:cs="Times New Roman"/>
          <w:sz w:val="24"/>
        </w:rPr>
        <w:t xml:space="preserve"> zapewne zwiększane zgodnie z decyzjami UW.</w:t>
      </w:r>
    </w:p>
    <w:p w14:paraId="228DFCF7" w14:textId="0459509A" w:rsidR="00C34805" w:rsidRPr="006F3316" w:rsidRDefault="00FD30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2</w:t>
      </w:r>
      <w:r w:rsidR="00D74541" w:rsidRPr="006F3316">
        <w:rPr>
          <w:rFonts w:ascii="Times New Roman" w:eastAsia="Times New Roman" w:hAnsi="Times New Roman" w:cs="Times New Roman"/>
          <w:sz w:val="24"/>
        </w:rPr>
        <w:t>)</w:t>
      </w:r>
      <w:r w:rsidRPr="006F3316">
        <w:rPr>
          <w:rFonts w:ascii="Times New Roman" w:eastAsia="Times New Roman" w:hAnsi="Times New Roman" w:cs="Times New Roman"/>
          <w:sz w:val="24"/>
        </w:rPr>
        <w:t xml:space="preserve"> Planowane dochody z tytułu udziału gminy w podatku dochodowym od osób fizycznych zgodnie</w:t>
      </w:r>
      <w:r w:rsidR="005640A2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Pr="006F3316">
        <w:rPr>
          <w:rFonts w:ascii="Times New Roman" w:eastAsia="Times New Roman" w:hAnsi="Times New Roman" w:cs="Times New Roman"/>
          <w:sz w:val="24"/>
        </w:rPr>
        <w:t xml:space="preserve">z pismem MF wynosić będą </w:t>
      </w:r>
      <w:r w:rsidR="00B6557E" w:rsidRPr="006F3316">
        <w:rPr>
          <w:rFonts w:ascii="Times New Roman" w:eastAsia="Times New Roman" w:hAnsi="Times New Roman" w:cs="Times New Roman"/>
          <w:sz w:val="24"/>
        </w:rPr>
        <w:t>3 557 492,00</w:t>
      </w:r>
      <w:r w:rsidRPr="006F3316">
        <w:rPr>
          <w:rFonts w:ascii="Times New Roman" w:eastAsia="Times New Roman" w:hAnsi="Times New Roman" w:cs="Times New Roman"/>
          <w:sz w:val="24"/>
        </w:rPr>
        <w:t xml:space="preserve"> zł przy założeniu, że będą wykonane w 100%. Przyjęto </w:t>
      </w:r>
      <w:r w:rsidR="00EB187A" w:rsidRPr="006F3316">
        <w:rPr>
          <w:rFonts w:ascii="Times New Roman" w:eastAsia="Times New Roman" w:hAnsi="Times New Roman" w:cs="Times New Roman"/>
          <w:sz w:val="24"/>
        </w:rPr>
        <w:t xml:space="preserve">niewielki </w:t>
      </w:r>
      <w:r w:rsidR="004856C9" w:rsidRPr="006F3316">
        <w:rPr>
          <w:rFonts w:ascii="Times New Roman" w:eastAsia="Times New Roman" w:hAnsi="Times New Roman" w:cs="Times New Roman"/>
          <w:sz w:val="24"/>
        </w:rPr>
        <w:t>wzrost w latach</w:t>
      </w:r>
      <w:r w:rsidR="005640A2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Pr="006F3316">
        <w:rPr>
          <w:rFonts w:ascii="Times New Roman" w:eastAsia="Times New Roman" w:hAnsi="Times New Roman" w:cs="Times New Roman"/>
          <w:sz w:val="24"/>
        </w:rPr>
        <w:t>20</w:t>
      </w:r>
      <w:r w:rsidR="009F73F3" w:rsidRPr="006F3316">
        <w:rPr>
          <w:rFonts w:ascii="Times New Roman" w:eastAsia="Times New Roman" w:hAnsi="Times New Roman" w:cs="Times New Roman"/>
          <w:sz w:val="24"/>
        </w:rPr>
        <w:t>2</w:t>
      </w:r>
      <w:r w:rsidR="00B6557E" w:rsidRPr="006F3316">
        <w:rPr>
          <w:rFonts w:ascii="Times New Roman" w:eastAsia="Times New Roman" w:hAnsi="Times New Roman" w:cs="Times New Roman"/>
          <w:sz w:val="24"/>
        </w:rPr>
        <w:t>5</w:t>
      </w:r>
      <w:r w:rsidR="00850BFB" w:rsidRPr="006F3316">
        <w:rPr>
          <w:rFonts w:ascii="Times New Roman" w:eastAsia="Times New Roman" w:hAnsi="Times New Roman" w:cs="Times New Roman"/>
          <w:sz w:val="24"/>
        </w:rPr>
        <w:t xml:space="preserve"> -</w:t>
      </w:r>
      <w:r w:rsidR="0015022A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850BFB" w:rsidRPr="006F3316">
        <w:rPr>
          <w:rFonts w:ascii="Times New Roman" w:eastAsia="Times New Roman" w:hAnsi="Times New Roman" w:cs="Times New Roman"/>
          <w:sz w:val="24"/>
        </w:rPr>
        <w:t>202</w:t>
      </w:r>
      <w:r w:rsidR="00BD6E4F" w:rsidRPr="006F3316">
        <w:rPr>
          <w:rFonts w:ascii="Times New Roman" w:eastAsia="Times New Roman" w:hAnsi="Times New Roman" w:cs="Times New Roman"/>
          <w:sz w:val="24"/>
        </w:rPr>
        <w:t>8</w:t>
      </w:r>
      <w:r w:rsidR="00EB187A" w:rsidRPr="006F3316">
        <w:rPr>
          <w:rFonts w:ascii="Times New Roman" w:eastAsia="Times New Roman" w:hAnsi="Times New Roman" w:cs="Times New Roman"/>
          <w:sz w:val="24"/>
        </w:rPr>
        <w:t xml:space="preserve"> r.</w:t>
      </w:r>
      <w:r w:rsidR="00575853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9F73F3" w:rsidRPr="006F3316">
        <w:rPr>
          <w:rFonts w:ascii="Times New Roman" w:eastAsia="Times New Roman" w:hAnsi="Times New Roman" w:cs="Times New Roman"/>
          <w:sz w:val="24"/>
        </w:rPr>
        <w:t xml:space="preserve">w związku </w:t>
      </w:r>
      <w:r w:rsidR="004856C9" w:rsidRPr="006F3316">
        <w:rPr>
          <w:rFonts w:ascii="Times New Roman" w:eastAsia="Times New Roman" w:hAnsi="Times New Roman" w:cs="Times New Roman"/>
          <w:sz w:val="24"/>
        </w:rPr>
        <w:t xml:space="preserve">z tym, </w:t>
      </w:r>
      <w:r w:rsidR="00C34805" w:rsidRPr="006F3316">
        <w:rPr>
          <w:rFonts w:ascii="Times New Roman" w:eastAsia="Times New Roman" w:hAnsi="Times New Roman" w:cs="Times New Roman"/>
          <w:sz w:val="24"/>
        </w:rPr>
        <w:t xml:space="preserve">że zwiększono minimalne </w:t>
      </w:r>
      <w:r w:rsidR="00FA14DE" w:rsidRPr="006F3316">
        <w:rPr>
          <w:rFonts w:ascii="Times New Roman" w:eastAsia="Times New Roman" w:hAnsi="Times New Roman" w:cs="Times New Roman"/>
          <w:sz w:val="24"/>
        </w:rPr>
        <w:t>wynagrodzenie od 202</w:t>
      </w:r>
      <w:r w:rsidR="0015022A" w:rsidRPr="006F3316">
        <w:rPr>
          <w:rFonts w:ascii="Times New Roman" w:eastAsia="Times New Roman" w:hAnsi="Times New Roman" w:cs="Times New Roman"/>
          <w:sz w:val="24"/>
        </w:rPr>
        <w:t>4</w:t>
      </w:r>
      <w:r w:rsidR="00FA14DE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C34805" w:rsidRPr="006F3316">
        <w:rPr>
          <w:rFonts w:ascii="Times New Roman" w:eastAsia="Times New Roman" w:hAnsi="Times New Roman" w:cs="Times New Roman"/>
          <w:sz w:val="24"/>
        </w:rPr>
        <w:t>r</w:t>
      </w:r>
      <w:r w:rsidR="00DA43F6" w:rsidRPr="006F3316">
        <w:rPr>
          <w:rFonts w:ascii="Times New Roman" w:eastAsia="Times New Roman" w:hAnsi="Times New Roman" w:cs="Times New Roman"/>
          <w:sz w:val="24"/>
        </w:rPr>
        <w:t>.</w:t>
      </w:r>
      <w:r w:rsidR="00C34805" w:rsidRPr="006F3316">
        <w:rPr>
          <w:rFonts w:ascii="Times New Roman" w:eastAsia="Times New Roman" w:hAnsi="Times New Roman" w:cs="Times New Roman"/>
          <w:sz w:val="24"/>
        </w:rPr>
        <w:t xml:space="preserve">  o </w:t>
      </w:r>
      <w:r w:rsidR="0015022A" w:rsidRPr="006F3316">
        <w:rPr>
          <w:rFonts w:ascii="Times New Roman" w:eastAsia="Times New Roman" w:hAnsi="Times New Roman" w:cs="Times New Roman"/>
          <w:sz w:val="24"/>
        </w:rPr>
        <w:t>642</w:t>
      </w:r>
      <w:r w:rsidR="00291F79" w:rsidRPr="006F3316">
        <w:rPr>
          <w:rFonts w:ascii="Times New Roman" w:eastAsia="Times New Roman" w:hAnsi="Times New Roman" w:cs="Times New Roman"/>
          <w:sz w:val="24"/>
        </w:rPr>
        <w:t>,00</w:t>
      </w:r>
      <w:r w:rsidR="00C34805" w:rsidRPr="006F3316">
        <w:rPr>
          <w:rFonts w:ascii="Times New Roman" w:eastAsia="Times New Roman" w:hAnsi="Times New Roman" w:cs="Times New Roman"/>
          <w:sz w:val="24"/>
        </w:rPr>
        <w:t xml:space="preserve"> zł do kwoty </w:t>
      </w:r>
      <w:r w:rsidR="0015022A" w:rsidRPr="006F3316">
        <w:rPr>
          <w:rFonts w:ascii="Times New Roman" w:eastAsia="Times New Roman" w:hAnsi="Times New Roman" w:cs="Times New Roman"/>
          <w:sz w:val="24"/>
        </w:rPr>
        <w:t>4 242</w:t>
      </w:r>
      <w:r w:rsidR="00291F79" w:rsidRPr="006F3316">
        <w:rPr>
          <w:rFonts w:ascii="Times New Roman" w:eastAsia="Times New Roman" w:hAnsi="Times New Roman" w:cs="Times New Roman"/>
          <w:sz w:val="24"/>
        </w:rPr>
        <w:t>,00</w:t>
      </w:r>
      <w:r w:rsidR="00C34805" w:rsidRPr="006F3316">
        <w:rPr>
          <w:rFonts w:ascii="Times New Roman" w:eastAsia="Times New Roman" w:hAnsi="Times New Roman" w:cs="Times New Roman"/>
          <w:sz w:val="24"/>
        </w:rPr>
        <w:t xml:space="preserve"> zł</w:t>
      </w:r>
      <w:r w:rsidR="00A9277E" w:rsidRPr="006F3316">
        <w:rPr>
          <w:rFonts w:ascii="Times New Roman" w:eastAsia="Times New Roman" w:hAnsi="Times New Roman" w:cs="Times New Roman"/>
          <w:sz w:val="24"/>
        </w:rPr>
        <w:t>.</w:t>
      </w:r>
    </w:p>
    <w:p w14:paraId="58C0784D" w14:textId="379CEE07" w:rsidR="00501F51" w:rsidRPr="006F3316" w:rsidRDefault="00FD307A" w:rsidP="00501F51">
      <w:pPr>
        <w:tabs>
          <w:tab w:val="left" w:pos="390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3</w:t>
      </w:r>
      <w:r w:rsidR="00637515" w:rsidRPr="006F3316">
        <w:rPr>
          <w:rFonts w:ascii="Times New Roman" w:eastAsia="Times New Roman" w:hAnsi="Times New Roman" w:cs="Times New Roman"/>
          <w:sz w:val="24"/>
        </w:rPr>
        <w:t>)</w:t>
      </w:r>
      <w:r w:rsidRPr="006F3316">
        <w:rPr>
          <w:rFonts w:ascii="Times New Roman" w:eastAsia="Times New Roman" w:hAnsi="Times New Roman" w:cs="Times New Roman"/>
          <w:sz w:val="24"/>
        </w:rPr>
        <w:t>Wpływy z podatku CIT - stanowią one niewielki udział w łącznych dochodach bieżący</w:t>
      </w:r>
      <w:r w:rsidR="00575853" w:rsidRPr="006F3316">
        <w:rPr>
          <w:rFonts w:ascii="Times New Roman" w:eastAsia="Times New Roman" w:hAnsi="Times New Roman" w:cs="Times New Roman"/>
          <w:sz w:val="24"/>
        </w:rPr>
        <w:t>ch budżetu Gminy przyjęto w 20</w:t>
      </w:r>
      <w:r w:rsidR="009F73F3" w:rsidRPr="006F3316">
        <w:rPr>
          <w:rFonts w:ascii="Times New Roman" w:eastAsia="Times New Roman" w:hAnsi="Times New Roman" w:cs="Times New Roman"/>
          <w:sz w:val="24"/>
        </w:rPr>
        <w:t>2</w:t>
      </w:r>
      <w:r w:rsidR="0015022A" w:rsidRPr="006F3316">
        <w:rPr>
          <w:rFonts w:ascii="Times New Roman" w:eastAsia="Times New Roman" w:hAnsi="Times New Roman" w:cs="Times New Roman"/>
          <w:sz w:val="24"/>
        </w:rPr>
        <w:t>4</w:t>
      </w:r>
      <w:r w:rsidRPr="006F3316">
        <w:rPr>
          <w:rFonts w:ascii="Times New Roman" w:eastAsia="Times New Roman" w:hAnsi="Times New Roman" w:cs="Times New Roman"/>
          <w:sz w:val="24"/>
        </w:rPr>
        <w:t xml:space="preserve"> r. kwotę </w:t>
      </w:r>
      <w:r w:rsidR="0015022A" w:rsidRPr="006F3316">
        <w:rPr>
          <w:rFonts w:ascii="Times New Roman" w:eastAsia="Times New Roman" w:hAnsi="Times New Roman" w:cs="Times New Roman"/>
          <w:sz w:val="24"/>
        </w:rPr>
        <w:t>63 344,00</w:t>
      </w:r>
      <w:r w:rsidRPr="006F3316">
        <w:rPr>
          <w:rFonts w:ascii="Times New Roman" w:eastAsia="Times New Roman" w:hAnsi="Times New Roman" w:cs="Times New Roman"/>
          <w:sz w:val="24"/>
        </w:rPr>
        <w:t xml:space="preserve"> zł.</w:t>
      </w:r>
      <w:r w:rsidR="00EF1B09" w:rsidRPr="006F3316">
        <w:rPr>
          <w:rFonts w:ascii="Times New Roman" w:eastAsia="Times New Roman" w:hAnsi="Times New Roman" w:cs="Times New Roman"/>
          <w:sz w:val="24"/>
        </w:rPr>
        <w:t xml:space="preserve"> Wielkość tą p</w:t>
      </w:r>
      <w:r w:rsidRPr="006F3316">
        <w:rPr>
          <w:rFonts w:ascii="Times New Roman" w:eastAsia="Times New Roman" w:hAnsi="Times New Roman" w:cs="Times New Roman"/>
          <w:sz w:val="24"/>
        </w:rPr>
        <w:t>rzyjęto</w:t>
      </w:r>
      <w:r w:rsidR="00EF1B09" w:rsidRPr="006F3316">
        <w:rPr>
          <w:rFonts w:ascii="Times New Roman" w:eastAsia="Times New Roman" w:hAnsi="Times New Roman" w:cs="Times New Roman"/>
          <w:sz w:val="24"/>
        </w:rPr>
        <w:t xml:space="preserve"> na podstawie danych z MF.</w:t>
      </w:r>
    </w:p>
    <w:p w14:paraId="6AD3FE0F" w14:textId="2FA8DF57" w:rsidR="00501F51" w:rsidRPr="006F3316" w:rsidRDefault="00501F51" w:rsidP="00501F51">
      <w:pPr>
        <w:tabs>
          <w:tab w:val="left" w:pos="390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4</w:t>
      </w:r>
      <w:r w:rsidR="00637515" w:rsidRPr="006F3316">
        <w:rPr>
          <w:rFonts w:ascii="Times New Roman" w:eastAsia="Times New Roman" w:hAnsi="Times New Roman" w:cs="Times New Roman"/>
          <w:sz w:val="24"/>
        </w:rPr>
        <w:t xml:space="preserve">) </w:t>
      </w:r>
      <w:r w:rsidRPr="006F3316">
        <w:rPr>
          <w:rFonts w:ascii="Times New Roman" w:eastAsia="Times New Roman" w:hAnsi="Times New Roman" w:cs="Times New Roman"/>
          <w:sz w:val="24"/>
        </w:rPr>
        <w:t xml:space="preserve">Wpływy z tytułu subwencji i dotacji </w:t>
      </w:r>
      <w:r w:rsidR="0015022A" w:rsidRPr="006F3316">
        <w:rPr>
          <w:rFonts w:ascii="Times New Roman" w:eastAsia="Times New Roman" w:hAnsi="Times New Roman" w:cs="Times New Roman"/>
          <w:sz w:val="24"/>
        </w:rPr>
        <w:t xml:space="preserve">na zadania </w:t>
      </w:r>
      <w:r w:rsidR="005A51E5" w:rsidRPr="006F3316">
        <w:rPr>
          <w:rFonts w:ascii="Times New Roman" w:eastAsia="Times New Roman" w:hAnsi="Times New Roman" w:cs="Times New Roman"/>
          <w:sz w:val="24"/>
        </w:rPr>
        <w:t>bieżące</w:t>
      </w:r>
      <w:r w:rsidR="0015022A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Pr="006F3316">
        <w:rPr>
          <w:rFonts w:ascii="Times New Roman" w:eastAsia="Times New Roman" w:hAnsi="Times New Roman" w:cs="Times New Roman"/>
          <w:sz w:val="24"/>
        </w:rPr>
        <w:t>przyjęto na 202</w:t>
      </w:r>
      <w:r w:rsidR="0015022A" w:rsidRPr="006F3316">
        <w:rPr>
          <w:rFonts w:ascii="Times New Roman" w:eastAsia="Times New Roman" w:hAnsi="Times New Roman" w:cs="Times New Roman"/>
          <w:sz w:val="24"/>
        </w:rPr>
        <w:t>4</w:t>
      </w:r>
      <w:r w:rsidR="00FA14DE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Pr="006F3316">
        <w:rPr>
          <w:rFonts w:ascii="Times New Roman" w:eastAsia="Times New Roman" w:hAnsi="Times New Roman" w:cs="Times New Roman"/>
          <w:sz w:val="24"/>
        </w:rPr>
        <w:t xml:space="preserve">r. w kwocie </w:t>
      </w:r>
      <w:r w:rsidR="00B171C3" w:rsidRPr="006F3316">
        <w:rPr>
          <w:rFonts w:ascii="Times New Roman" w:eastAsia="Times New Roman" w:hAnsi="Times New Roman" w:cs="Times New Roman"/>
          <w:sz w:val="24"/>
        </w:rPr>
        <w:t xml:space="preserve">               </w:t>
      </w:r>
      <w:r w:rsidR="00646D6F" w:rsidRPr="006F3316">
        <w:rPr>
          <w:rFonts w:ascii="Times New Roman" w:eastAsia="Times New Roman" w:hAnsi="Times New Roman" w:cs="Times New Roman"/>
          <w:sz w:val="24"/>
        </w:rPr>
        <w:t>21 623 261,83</w:t>
      </w:r>
      <w:r w:rsidRPr="006F3316">
        <w:rPr>
          <w:rFonts w:ascii="Times New Roman" w:eastAsia="Times New Roman" w:hAnsi="Times New Roman" w:cs="Times New Roman"/>
          <w:sz w:val="24"/>
        </w:rPr>
        <w:t xml:space="preserve"> zł na podstawie danych  z MF oraz informacji z LUW na 202</w:t>
      </w:r>
      <w:r w:rsidR="0015022A" w:rsidRPr="006F3316">
        <w:rPr>
          <w:rFonts w:ascii="Times New Roman" w:eastAsia="Times New Roman" w:hAnsi="Times New Roman" w:cs="Times New Roman"/>
          <w:sz w:val="24"/>
        </w:rPr>
        <w:t>4</w:t>
      </w:r>
      <w:r w:rsidRPr="006F3316">
        <w:rPr>
          <w:rFonts w:ascii="Times New Roman" w:eastAsia="Times New Roman" w:hAnsi="Times New Roman" w:cs="Times New Roman"/>
          <w:sz w:val="24"/>
        </w:rPr>
        <w:t xml:space="preserve"> r. w tym:</w:t>
      </w:r>
    </w:p>
    <w:p w14:paraId="61C6685A" w14:textId="23278D18" w:rsidR="00501F51" w:rsidRPr="006F3316" w:rsidRDefault="00501F51" w:rsidP="00501F51">
      <w:pPr>
        <w:tabs>
          <w:tab w:val="left" w:pos="390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-  subwencje  </w:t>
      </w:r>
      <w:r w:rsidR="0015022A" w:rsidRPr="006F3316">
        <w:rPr>
          <w:rFonts w:ascii="Times New Roman" w:eastAsia="Times New Roman" w:hAnsi="Times New Roman" w:cs="Times New Roman"/>
          <w:sz w:val="24"/>
        </w:rPr>
        <w:t>15 286 958,00</w:t>
      </w:r>
      <w:r w:rsidRPr="006F3316">
        <w:rPr>
          <w:rFonts w:ascii="Times New Roman" w:eastAsia="Times New Roman" w:hAnsi="Times New Roman" w:cs="Times New Roman"/>
          <w:sz w:val="24"/>
        </w:rPr>
        <w:t xml:space="preserve"> zł</w:t>
      </w:r>
    </w:p>
    <w:p w14:paraId="386D0CBF" w14:textId="07B388B1" w:rsidR="00501F51" w:rsidRPr="006F3316" w:rsidRDefault="00501F51">
      <w:pPr>
        <w:tabs>
          <w:tab w:val="left" w:pos="390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- dotacje i środki przeznaczone na </w:t>
      </w:r>
      <w:r w:rsidR="0015022A" w:rsidRPr="006F3316">
        <w:rPr>
          <w:rFonts w:ascii="Times New Roman" w:eastAsia="Times New Roman" w:hAnsi="Times New Roman" w:cs="Times New Roman"/>
          <w:sz w:val="24"/>
        </w:rPr>
        <w:t>zadania bieżące</w:t>
      </w:r>
      <w:r w:rsidRPr="006F3316">
        <w:rPr>
          <w:rFonts w:ascii="Times New Roman" w:eastAsia="Times New Roman" w:hAnsi="Times New Roman" w:cs="Times New Roman"/>
          <w:sz w:val="24"/>
        </w:rPr>
        <w:t xml:space="preserve"> – </w:t>
      </w:r>
      <w:r w:rsidR="005A51E5" w:rsidRPr="006F3316">
        <w:rPr>
          <w:rFonts w:ascii="Times New Roman" w:eastAsia="Times New Roman" w:hAnsi="Times New Roman" w:cs="Times New Roman"/>
          <w:sz w:val="24"/>
        </w:rPr>
        <w:t xml:space="preserve">6 336 303,83 </w:t>
      </w:r>
      <w:r w:rsidRPr="006F3316">
        <w:rPr>
          <w:rFonts w:ascii="Times New Roman" w:eastAsia="Times New Roman" w:hAnsi="Times New Roman" w:cs="Times New Roman"/>
          <w:sz w:val="24"/>
        </w:rPr>
        <w:t>zł</w:t>
      </w:r>
    </w:p>
    <w:p w14:paraId="4A8ED094" w14:textId="3950E701" w:rsidR="00E501A5" w:rsidRPr="00FA22B8" w:rsidRDefault="00501F51">
      <w:pPr>
        <w:tabs>
          <w:tab w:val="left" w:pos="390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5</w:t>
      </w:r>
      <w:r w:rsidR="00637515" w:rsidRPr="006F3316">
        <w:rPr>
          <w:rFonts w:ascii="Times New Roman" w:eastAsia="Times New Roman" w:hAnsi="Times New Roman" w:cs="Times New Roman"/>
          <w:sz w:val="24"/>
        </w:rPr>
        <w:t xml:space="preserve">) </w:t>
      </w:r>
      <w:r w:rsidR="00FD307A" w:rsidRPr="006F3316">
        <w:rPr>
          <w:rFonts w:ascii="Times New Roman" w:eastAsia="Times New Roman" w:hAnsi="Times New Roman" w:cs="Times New Roman"/>
          <w:sz w:val="24"/>
        </w:rPr>
        <w:t xml:space="preserve">Dla  pozycji </w:t>
      </w:r>
      <w:r w:rsidR="009F73F3" w:rsidRPr="006F3316">
        <w:rPr>
          <w:rFonts w:ascii="Times New Roman" w:eastAsia="Times New Roman" w:hAnsi="Times New Roman" w:cs="Times New Roman"/>
          <w:sz w:val="24"/>
        </w:rPr>
        <w:t>pozostałe dochody bieżące</w:t>
      </w:r>
      <w:r w:rsidR="00575853" w:rsidRPr="006F3316">
        <w:rPr>
          <w:rFonts w:ascii="Times New Roman" w:eastAsia="Times New Roman" w:hAnsi="Times New Roman" w:cs="Times New Roman"/>
          <w:sz w:val="24"/>
        </w:rPr>
        <w:t xml:space="preserve"> przyjęto w 20</w:t>
      </w:r>
      <w:r w:rsidR="009F73F3" w:rsidRPr="006F3316">
        <w:rPr>
          <w:rFonts w:ascii="Times New Roman" w:eastAsia="Times New Roman" w:hAnsi="Times New Roman" w:cs="Times New Roman"/>
          <w:sz w:val="24"/>
        </w:rPr>
        <w:t>2</w:t>
      </w:r>
      <w:r w:rsidR="0015022A" w:rsidRPr="006F3316">
        <w:rPr>
          <w:rFonts w:ascii="Times New Roman" w:eastAsia="Times New Roman" w:hAnsi="Times New Roman" w:cs="Times New Roman"/>
          <w:sz w:val="24"/>
        </w:rPr>
        <w:t>4</w:t>
      </w:r>
      <w:r w:rsidR="00B37210" w:rsidRPr="006F3316">
        <w:rPr>
          <w:rFonts w:ascii="Times New Roman" w:eastAsia="Times New Roman" w:hAnsi="Times New Roman" w:cs="Times New Roman"/>
          <w:sz w:val="24"/>
        </w:rPr>
        <w:t xml:space="preserve"> roku</w:t>
      </w:r>
      <w:r w:rsidR="00FD307A" w:rsidRPr="006F3316">
        <w:rPr>
          <w:rFonts w:ascii="Times New Roman" w:eastAsia="Times New Roman" w:hAnsi="Times New Roman" w:cs="Times New Roman"/>
          <w:sz w:val="24"/>
        </w:rPr>
        <w:t xml:space="preserve"> kwotę </w:t>
      </w:r>
      <w:r w:rsidR="0015022A" w:rsidRPr="006F3316">
        <w:rPr>
          <w:rFonts w:ascii="Times New Roman" w:eastAsia="Times New Roman" w:hAnsi="Times New Roman" w:cs="Times New Roman"/>
          <w:sz w:val="24"/>
        </w:rPr>
        <w:t>5 759 221,35</w:t>
      </w:r>
      <w:r w:rsidR="009F73F3" w:rsidRPr="006F3316">
        <w:rPr>
          <w:rFonts w:ascii="Times New Roman" w:eastAsia="Times New Roman" w:hAnsi="Times New Roman" w:cs="Times New Roman"/>
          <w:sz w:val="24"/>
        </w:rPr>
        <w:t xml:space="preserve"> zł. Przyjęto, </w:t>
      </w:r>
      <w:r w:rsidR="00EB187A" w:rsidRPr="006F3316">
        <w:rPr>
          <w:rFonts w:ascii="Times New Roman" w:eastAsia="Times New Roman" w:hAnsi="Times New Roman" w:cs="Times New Roman"/>
          <w:sz w:val="24"/>
        </w:rPr>
        <w:t xml:space="preserve">stawkę opłat podatku </w:t>
      </w:r>
      <w:r w:rsidR="00EB187A" w:rsidRPr="00167749">
        <w:rPr>
          <w:rFonts w:ascii="Times New Roman" w:eastAsia="Times New Roman" w:hAnsi="Times New Roman" w:cs="Times New Roman"/>
          <w:sz w:val="24"/>
        </w:rPr>
        <w:t>rolnego na 202</w:t>
      </w:r>
      <w:r w:rsidR="0015022A" w:rsidRPr="00167749">
        <w:rPr>
          <w:rFonts w:ascii="Times New Roman" w:eastAsia="Times New Roman" w:hAnsi="Times New Roman" w:cs="Times New Roman"/>
          <w:sz w:val="24"/>
        </w:rPr>
        <w:t>4</w:t>
      </w:r>
      <w:r w:rsidR="00EB187A" w:rsidRPr="00167749">
        <w:rPr>
          <w:rFonts w:ascii="Times New Roman" w:eastAsia="Times New Roman" w:hAnsi="Times New Roman" w:cs="Times New Roman"/>
          <w:sz w:val="24"/>
        </w:rPr>
        <w:t xml:space="preserve"> rok </w:t>
      </w:r>
      <w:r w:rsidR="009F73F3" w:rsidRPr="00167749">
        <w:rPr>
          <w:rFonts w:ascii="Times New Roman" w:eastAsia="Times New Roman" w:hAnsi="Times New Roman" w:cs="Times New Roman"/>
          <w:sz w:val="24"/>
        </w:rPr>
        <w:t xml:space="preserve"> </w:t>
      </w:r>
      <w:r w:rsidR="00FD307A" w:rsidRPr="00167749">
        <w:rPr>
          <w:rFonts w:ascii="Times New Roman" w:eastAsia="Times New Roman" w:hAnsi="Times New Roman" w:cs="Times New Roman"/>
          <w:sz w:val="24"/>
        </w:rPr>
        <w:t>z</w:t>
      </w:r>
      <w:r w:rsidR="00B37210" w:rsidRPr="00167749">
        <w:rPr>
          <w:rFonts w:ascii="Times New Roman" w:eastAsia="Times New Roman" w:hAnsi="Times New Roman" w:cs="Times New Roman"/>
          <w:sz w:val="24"/>
        </w:rPr>
        <w:t>a 1 q</w:t>
      </w:r>
      <w:r w:rsidR="00EB187A" w:rsidRPr="00167749">
        <w:rPr>
          <w:rFonts w:ascii="Times New Roman" w:eastAsia="Times New Roman" w:hAnsi="Times New Roman" w:cs="Times New Roman"/>
          <w:sz w:val="24"/>
        </w:rPr>
        <w:t xml:space="preserve"> żyta i wynosi</w:t>
      </w:r>
      <w:r w:rsidR="00575853" w:rsidRPr="00167749">
        <w:rPr>
          <w:rFonts w:ascii="Times New Roman" w:eastAsia="Times New Roman" w:hAnsi="Times New Roman" w:cs="Times New Roman"/>
          <w:sz w:val="24"/>
        </w:rPr>
        <w:t xml:space="preserve"> </w:t>
      </w:r>
      <w:r w:rsidR="00967D5B" w:rsidRPr="00167749">
        <w:rPr>
          <w:rFonts w:ascii="Times New Roman" w:eastAsia="Times New Roman" w:hAnsi="Times New Roman" w:cs="Times New Roman"/>
          <w:sz w:val="24"/>
        </w:rPr>
        <w:t>60</w:t>
      </w:r>
      <w:r w:rsidR="00575853" w:rsidRPr="00167749">
        <w:rPr>
          <w:rFonts w:ascii="Times New Roman" w:eastAsia="Times New Roman" w:hAnsi="Times New Roman" w:cs="Times New Roman"/>
          <w:sz w:val="24"/>
        </w:rPr>
        <w:t xml:space="preserve"> zł.</w:t>
      </w:r>
    </w:p>
    <w:p w14:paraId="63E4ABC2" w14:textId="638FBAEE" w:rsidR="00E501A5" w:rsidRPr="006F3316" w:rsidRDefault="00F33674" w:rsidP="00EB187A">
      <w:pPr>
        <w:tabs>
          <w:tab w:val="left" w:pos="390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S</w:t>
      </w:r>
      <w:r w:rsidR="00EB187A" w:rsidRPr="006F3316">
        <w:rPr>
          <w:rFonts w:ascii="Times New Roman" w:eastAsia="Times New Roman" w:hAnsi="Times New Roman" w:cs="Times New Roman"/>
          <w:sz w:val="24"/>
        </w:rPr>
        <w:t>tawki opłat za wodę i ścieki</w:t>
      </w:r>
      <w:r w:rsidRPr="006F3316">
        <w:rPr>
          <w:rFonts w:ascii="Times New Roman" w:eastAsia="Times New Roman" w:hAnsi="Times New Roman" w:cs="Times New Roman"/>
          <w:sz w:val="24"/>
        </w:rPr>
        <w:t xml:space="preserve"> od 1 stycznia 202</w:t>
      </w:r>
      <w:r w:rsidR="0015022A" w:rsidRPr="006F3316">
        <w:rPr>
          <w:rFonts w:ascii="Times New Roman" w:eastAsia="Times New Roman" w:hAnsi="Times New Roman" w:cs="Times New Roman"/>
          <w:sz w:val="24"/>
        </w:rPr>
        <w:t>4</w:t>
      </w:r>
      <w:r w:rsidRPr="006F3316">
        <w:rPr>
          <w:rFonts w:ascii="Times New Roman" w:eastAsia="Times New Roman" w:hAnsi="Times New Roman" w:cs="Times New Roman"/>
          <w:sz w:val="24"/>
        </w:rPr>
        <w:t xml:space="preserve"> r</w:t>
      </w:r>
      <w:r w:rsidR="00EB187A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FD307A" w:rsidRPr="006F3316">
        <w:rPr>
          <w:rFonts w:ascii="Times New Roman" w:eastAsia="Times New Roman" w:hAnsi="Times New Roman" w:cs="Times New Roman"/>
          <w:sz w:val="24"/>
        </w:rPr>
        <w:t xml:space="preserve">wynoszą: </w:t>
      </w:r>
    </w:p>
    <w:p w14:paraId="569E2431" w14:textId="11AF16C1" w:rsidR="00E501A5" w:rsidRPr="006F3316" w:rsidRDefault="00266F1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- pobór wody</w:t>
      </w:r>
      <w:r w:rsidR="00F03F17" w:rsidRPr="006F3316">
        <w:rPr>
          <w:rFonts w:ascii="Times New Roman" w:eastAsia="Times New Roman" w:hAnsi="Times New Roman" w:cs="Times New Roman"/>
          <w:sz w:val="24"/>
        </w:rPr>
        <w:t xml:space="preserve"> dla gospodarstw domowych</w:t>
      </w:r>
      <w:r w:rsidR="00967D5B" w:rsidRPr="006F3316">
        <w:rPr>
          <w:rFonts w:ascii="Times New Roman" w:eastAsia="Times New Roman" w:hAnsi="Times New Roman" w:cs="Times New Roman"/>
          <w:sz w:val="24"/>
        </w:rPr>
        <w:t xml:space="preserve"> i pozostałych podmiotów</w:t>
      </w:r>
      <w:r w:rsidRPr="006F3316">
        <w:rPr>
          <w:rFonts w:ascii="Times New Roman" w:eastAsia="Times New Roman" w:hAnsi="Times New Roman" w:cs="Times New Roman"/>
          <w:sz w:val="24"/>
        </w:rPr>
        <w:t xml:space="preserve"> – 2,</w:t>
      </w:r>
      <w:r w:rsidR="00967D5B" w:rsidRPr="006F3316">
        <w:rPr>
          <w:rFonts w:ascii="Times New Roman" w:eastAsia="Times New Roman" w:hAnsi="Times New Roman" w:cs="Times New Roman"/>
          <w:sz w:val="24"/>
        </w:rPr>
        <w:t>73</w:t>
      </w:r>
      <w:r w:rsidR="00B37210" w:rsidRPr="006F3316">
        <w:rPr>
          <w:rFonts w:ascii="Times New Roman" w:eastAsia="Times New Roman" w:hAnsi="Times New Roman" w:cs="Times New Roman"/>
          <w:sz w:val="24"/>
        </w:rPr>
        <w:t xml:space="preserve"> zł + Vat</w:t>
      </w:r>
      <w:r w:rsidR="00FD307A" w:rsidRPr="006F3316">
        <w:rPr>
          <w:rFonts w:ascii="Times New Roman" w:eastAsia="Times New Roman" w:hAnsi="Times New Roman" w:cs="Times New Roman"/>
          <w:sz w:val="24"/>
        </w:rPr>
        <w:t xml:space="preserve">, </w:t>
      </w:r>
    </w:p>
    <w:p w14:paraId="1006902D" w14:textId="6F630C6A" w:rsidR="00E501A5" w:rsidRPr="006F3316" w:rsidRDefault="00C3666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- odprowadzenie ścieków</w:t>
      </w:r>
      <w:r w:rsidR="00F03F17" w:rsidRPr="006F3316">
        <w:rPr>
          <w:rFonts w:ascii="Times New Roman" w:eastAsia="Times New Roman" w:hAnsi="Times New Roman" w:cs="Times New Roman"/>
          <w:sz w:val="24"/>
        </w:rPr>
        <w:t xml:space="preserve"> dla gospodarstw domowych </w:t>
      </w:r>
      <w:r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967D5B" w:rsidRPr="006F3316">
        <w:rPr>
          <w:rFonts w:ascii="Times New Roman" w:eastAsia="Times New Roman" w:hAnsi="Times New Roman" w:cs="Times New Roman"/>
          <w:sz w:val="24"/>
        </w:rPr>
        <w:t>4,00</w:t>
      </w:r>
      <w:r w:rsidR="00B37210" w:rsidRPr="006F3316">
        <w:rPr>
          <w:rFonts w:ascii="Times New Roman" w:eastAsia="Times New Roman" w:hAnsi="Times New Roman" w:cs="Times New Roman"/>
          <w:sz w:val="24"/>
        </w:rPr>
        <w:t xml:space="preserve"> zł + Vat</w:t>
      </w:r>
      <w:r w:rsidR="00FD307A" w:rsidRPr="006F3316">
        <w:rPr>
          <w:rFonts w:ascii="Times New Roman" w:eastAsia="Times New Roman" w:hAnsi="Times New Roman" w:cs="Times New Roman"/>
          <w:sz w:val="24"/>
        </w:rPr>
        <w:t>.</w:t>
      </w:r>
    </w:p>
    <w:p w14:paraId="66D5BF80" w14:textId="7A93D965" w:rsidR="00F03F17" w:rsidRPr="006F3316" w:rsidRDefault="00F03F1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- odprowadzenie ścieków dla pozostałych podmiotów </w:t>
      </w:r>
      <w:r w:rsidR="00967D5B" w:rsidRPr="006F3316">
        <w:rPr>
          <w:rFonts w:ascii="Times New Roman" w:eastAsia="Times New Roman" w:hAnsi="Times New Roman" w:cs="Times New Roman"/>
          <w:sz w:val="24"/>
        </w:rPr>
        <w:t>6,50</w:t>
      </w:r>
      <w:r w:rsidRPr="006F3316">
        <w:rPr>
          <w:rFonts w:ascii="Times New Roman" w:eastAsia="Times New Roman" w:hAnsi="Times New Roman" w:cs="Times New Roman"/>
          <w:sz w:val="24"/>
        </w:rPr>
        <w:t xml:space="preserve"> zł + Vat</w:t>
      </w:r>
    </w:p>
    <w:p w14:paraId="36813C4E" w14:textId="41BFA880" w:rsidR="00967D5B" w:rsidRPr="006F3316" w:rsidRDefault="00FD30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Ceny za odbiór odpadów komunalnych </w:t>
      </w:r>
      <w:r w:rsidR="00575853" w:rsidRPr="006F3316">
        <w:rPr>
          <w:rFonts w:ascii="Times New Roman" w:eastAsia="Times New Roman" w:hAnsi="Times New Roman" w:cs="Times New Roman"/>
          <w:sz w:val="24"/>
        </w:rPr>
        <w:t>na 20</w:t>
      </w:r>
      <w:r w:rsidR="009F73F3" w:rsidRPr="006F3316">
        <w:rPr>
          <w:rFonts w:ascii="Times New Roman" w:eastAsia="Times New Roman" w:hAnsi="Times New Roman" w:cs="Times New Roman"/>
          <w:sz w:val="24"/>
        </w:rPr>
        <w:t>2</w:t>
      </w:r>
      <w:r w:rsidR="0015022A" w:rsidRPr="006F3316">
        <w:rPr>
          <w:rFonts w:ascii="Times New Roman" w:eastAsia="Times New Roman" w:hAnsi="Times New Roman" w:cs="Times New Roman"/>
          <w:sz w:val="24"/>
        </w:rPr>
        <w:t>4</w:t>
      </w:r>
      <w:r w:rsidR="009F73F3" w:rsidRPr="006F3316">
        <w:rPr>
          <w:rFonts w:ascii="Times New Roman" w:eastAsia="Times New Roman" w:hAnsi="Times New Roman" w:cs="Times New Roman"/>
          <w:sz w:val="24"/>
        </w:rPr>
        <w:t xml:space="preserve"> r. </w:t>
      </w:r>
      <w:r w:rsidR="00DB0837" w:rsidRPr="006F3316">
        <w:rPr>
          <w:rFonts w:ascii="Times New Roman" w:eastAsia="Times New Roman" w:hAnsi="Times New Roman" w:cs="Times New Roman"/>
          <w:sz w:val="24"/>
        </w:rPr>
        <w:t xml:space="preserve">miesięcznie </w:t>
      </w:r>
      <w:r w:rsidRPr="006F3316">
        <w:rPr>
          <w:rFonts w:ascii="Times New Roman" w:eastAsia="Times New Roman" w:hAnsi="Times New Roman" w:cs="Times New Roman"/>
          <w:sz w:val="24"/>
        </w:rPr>
        <w:t>wyn</w:t>
      </w:r>
      <w:r w:rsidR="00967D5B" w:rsidRPr="006F3316">
        <w:rPr>
          <w:rFonts w:ascii="Times New Roman" w:eastAsia="Times New Roman" w:hAnsi="Times New Roman" w:cs="Times New Roman"/>
          <w:sz w:val="24"/>
        </w:rPr>
        <w:t>oszą:</w:t>
      </w:r>
    </w:p>
    <w:p w14:paraId="30254FD5" w14:textId="1E308DBE" w:rsidR="00967D5B" w:rsidRPr="006F3316" w:rsidRDefault="00DB08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bookmarkStart w:id="0" w:name="_Hlk118891052"/>
      <w:r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967D5B" w:rsidRPr="006F3316">
        <w:rPr>
          <w:rFonts w:ascii="Times New Roman" w:eastAsia="Times New Roman" w:hAnsi="Times New Roman" w:cs="Times New Roman"/>
          <w:sz w:val="24"/>
        </w:rPr>
        <w:t xml:space="preserve">1) </w:t>
      </w:r>
      <w:r w:rsidRPr="006F3316">
        <w:rPr>
          <w:rFonts w:ascii="Times New Roman" w:eastAsia="Times New Roman" w:hAnsi="Times New Roman" w:cs="Times New Roman"/>
          <w:sz w:val="24"/>
        </w:rPr>
        <w:t xml:space="preserve">gospodarstwa z </w:t>
      </w:r>
      <w:r w:rsidR="00967D5B" w:rsidRPr="006F3316">
        <w:rPr>
          <w:rFonts w:ascii="Times New Roman" w:eastAsia="Times New Roman" w:hAnsi="Times New Roman" w:cs="Times New Roman"/>
          <w:sz w:val="24"/>
        </w:rPr>
        <w:t xml:space="preserve"> kompostownikiem</w:t>
      </w:r>
    </w:p>
    <w:bookmarkEnd w:id="0"/>
    <w:p w14:paraId="44A8AFEE" w14:textId="47BA80B3" w:rsidR="00E501A5" w:rsidRPr="006F3316" w:rsidRDefault="00DB08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FD307A" w:rsidRPr="006F3316">
        <w:rPr>
          <w:rFonts w:ascii="Times New Roman" w:eastAsia="Times New Roman" w:hAnsi="Times New Roman" w:cs="Times New Roman"/>
          <w:sz w:val="24"/>
        </w:rPr>
        <w:t>- od małego gospodarstwa (1 osoba)  - 1</w:t>
      </w:r>
      <w:r w:rsidR="00967D5B" w:rsidRPr="006F3316">
        <w:rPr>
          <w:rFonts w:ascii="Times New Roman" w:eastAsia="Times New Roman" w:hAnsi="Times New Roman" w:cs="Times New Roman"/>
          <w:sz w:val="24"/>
        </w:rPr>
        <w:t>5</w:t>
      </w:r>
      <w:r w:rsidR="00FD307A" w:rsidRPr="006F3316">
        <w:rPr>
          <w:rFonts w:ascii="Times New Roman" w:eastAsia="Times New Roman" w:hAnsi="Times New Roman" w:cs="Times New Roman"/>
          <w:sz w:val="24"/>
        </w:rPr>
        <w:t>,00 zł</w:t>
      </w:r>
    </w:p>
    <w:p w14:paraId="179F3F3F" w14:textId="58E8223A" w:rsidR="00B06BE9" w:rsidRPr="006F3316" w:rsidRDefault="00DB0837" w:rsidP="00D7454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FD307A" w:rsidRPr="006F3316">
        <w:rPr>
          <w:rFonts w:ascii="Times New Roman" w:eastAsia="Times New Roman" w:hAnsi="Times New Roman" w:cs="Times New Roman"/>
          <w:sz w:val="24"/>
        </w:rPr>
        <w:t xml:space="preserve">- od dużego gospodarstwa ( 2  osoby i więcej)  - </w:t>
      </w:r>
      <w:r w:rsidRPr="006F3316">
        <w:rPr>
          <w:rFonts w:ascii="Times New Roman" w:eastAsia="Times New Roman" w:hAnsi="Times New Roman" w:cs="Times New Roman"/>
          <w:sz w:val="24"/>
        </w:rPr>
        <w:t>30</w:t>
      </w:r>
      <w:r w:rsidR="00FD307A" w:rsidRPr="006F3316">
        <w:rPr>
          <w:rFonts w:ascii="Times New Roman" w:eastAsia="Times New Roman" w:hAnsi="Times New Roman" w:cs="Times New Roman"/>
          <w:sz w:val="24"/>
        </w:rPr>
        <w:t>,00 zł</w:t>
      </w:r>
    </w:p>
    <w:p w14:paraId="02182548" w14:textId="57F2F1BC" w:rsidR="00DB0837" w:rsidRPr="006F3316" w:rsidRDefault="00DB0837" w:rsidP="00DB08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2) gospodarstwa bez  kompostownika</w:t>
      </w:r>
    </w:p>
    <w:p w14:paraId="4A2573AC" w14:textId="5C75E4AF" w:rsidR="00DB0837" w:rsidRPr="006F3316" w:rsidRDefault="00DB0837" w:rsidP="00DB083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 - od małego gospodarstwa (1 osoba)  - 18,00 zł</w:t>
      </w:r>
    </w:p>
    <w:p w14:paraId="0D888659" w14:textId="6DBD23E6" w:rsidR="006E71FB" w:rsidRPr="00167749" w:rsidRDefault="00DB0837" w:rsidP="00167749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 - od dużego gospodarstwa ( 2  osoby i więcej)  - 36,00 zł</w:t>
      </w:r>
    </w:p>
    <w:p w14:paraId="534A2110" w14:textId="5D9A8FB9" w:rsidR="00E501A5" w:rsidRPr="006F3316" w:rsidRDefault="00536ED4" w:rsidP="00167749">
      <w:pPr>
        <w:spacing w:after="0" w:line="360" w:lineRule="auto"/>
        <w:ind w:left="20" w:right="20"/>
        <w:jc w:val="both"/>
        <w:rPr>
          <w:rFonts w:ascii="Times New Roman" w:eastAsia="Times New Roman" w:hAnsi="Times New Roman" w:cs="Times New Roman"/>
          <w:b/>
          <w:sz w:val="24"/>
        </w:rPr>
      </w:pPr>
      <w:r w:rsidRPr="006F3316">
        <w:rPr>
          <w:rFonts w:ascii="Times New Roman" w:eastAsia="Times New Roman" w:hAnsi="Times New Roman" w:cs="Times New Roman"/>
          <w:b/>
          <w:sz w:val="24"/>
        </w:rPr>
        <w:t xml:space="preserve">2. </w:t>
      </w:r>
      <w:r w:rsidR="00FD307A" w:rsidRPr="006F3316">
        <w:rPr>
          <w:rFonts w:ascii="Times New Roman" w:eastAsia="Times New Roman" w:hAnsi="Times New Roman" w:cs="Times New Roman"/>
          <w:b/>
          <w:sz w:val="24"/>
        </w:rPr>
        <w:t>Dochody majątkowe:</w:t>
      </w:r>
    </w:p>
    <w:p w14:paraId="6C49C080" w14:textId="462EA824" w:rsidR="005B6AB4" w:rsidRPr="006F3316" w:rsidRDefault="00575853" w:rsidP="00167749">
      <w:pPr>
        <w:spacing w:after="0" w:line="360" w:lineRule="auto"/>
        <w:ind w:right="20" w:firstLine="20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W 20</w:t>
      </w:r>
      <w:r w:rsidR="00931032" w:rsidRPr="006F3316">
        <w:rPr>
          <w:rFonts w:ascii="Times New Roman" w:eastAsia="Times New Roman" w:hAnsi="Times New Roman" w:cs="Times New Roman"/>
          <w:sz w:val="24"/>
        </w:rPr>
        <w:t>2</w:t>
      </w:r>
      <w:r w:rsidR="00646D6F" w:rsidRPr="006F3316">
        <w:rPr>
          <w:rFonts w:ascii="Times New Roman" w:eastAsia="Times New Roman" w:hAnsi="Times New Roman" w:cs="Times New Roman"/>
          <w:sz w:val="24"/>
        </w:rPr>
        <w:t>4</w:t>
      </w:r>
      <w:r w:rsidR="00FD307A" w:rsidRPr="006F3316">
        <w:rPr>
          <w:rFonts w:ascii="Times New Roman" w:eastAsia="Times New Roman" w:hAnsi="Times New Roman" w:cs="Times New Roman"/>
          <w:sz w:val="24"/>
        </w:rPr>
        <w:t xml:space="preserve"> r. planuje się dochody majątkowe w kwocie </w:t>
      </w:r>
      <w:r w:rsidR="00B13DB8" w:rsidRPr="006F3316">
        <w:rPr>
          <w:rFonts w:ascii="Times New Roman" w:eastAsia="Times New Roman" w:hAnsi="Times New Roman" w:cs="Times New Roman"/>
          <w:sz w:val="24"/>
        </w:rPr>
        <w:t>35 786 680,82</w:t>
      </w:r>
      <w:r w:rsidRPr="006F3316">
        <w:rPr>
          <w:rFonts w:ascii="Times New Roman" w:eastAsia="Times New Roman" w:hAnsi="Times New Roman" w:cs="Times New Roman"/>
          <w:sz w:val="24"/>
        </w:rPr>
        <w:t xml:space="preserve"> zł, wartość ta</w:t>
      </w:r>
      <w:r w:rsidR="00FD307A" w:rsidRPr="006F3316">
        <w:rPr>
          <w:rFonts w:ascii="Times New Roman" w:eastAsia="Times New Roman" w:hAnsi="Times New Roman" w:cs="Times New Roman"/>
          <w:sz w:val="24"/>
        </w:rPr>
        <w:t xml:space="preserve"> wynika</w:t>
      </w:r>
      <w:r w:rsidR="00931032" w:rsidRPr="006F3316">
        <w:rPr>
          <w:rFonts w:ascii="Times New Roman" w:eastAsia="Times New Roman" w:hAnsi="Times New Roman" w:cs="Times New Roman"/>
          <w:sz w:val="24"/>
        </w:rPr>
        <w:t>:</w:t>
      </w:r>
      <w:r w:rsidR="005640A2" w:rsidRPr="006F3316">
        <w:rPr>
          <w:rFonts w:ascii="Times New Roman" w:eastAsia="Times New Roman" w:hAnsi="Times New Roman" w:cs="Times New Roman"/>
          <w:sz w:val="24"/>
        </w:rPr>
        <w:t xml:space="preserve">     </w:t>
      </w:r>
    </w:p>
    <w:p w14:paraId="1C5B4C44" w14:textId="60092545" w:rsidR="00E501A5" w:rsidRPr="006F3316" w:rsidRDefault="00646D6F" w:rsidP="00167749">
      <w:pPr>
        <w:spacing w:after="0" w:line="360" w:lineRule="auto"/>
        <w:ind w:left="142" w:right="20" w:hanging="142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BD6E4F" w:rsidRPr="006F3316">
        <w:rPr>
          <w:rFonts w:ascii="Times New Roman" w:eastAsia="Times New Roman" w:hAnsi="Times New Roman" w:cs="Times New Roman"/>
          <w:sz w:val="24"/>
        </w:rPr>
        <w:t>1</w:t>
      </w:r>
      <w:r w:rsidR="00CB3F50" w:rsidRPr="006F3316">
        <w:rPr>
          <w:rFonts w:ascii="Times New Roman" w:eastAsia="Times New Roman" w:hAnsi="Times New Roman" w:cs="Times New Roman"/>
          <w:sz w:val="24"/>
        </w:rPr>
        <w:t xml:space="preserve">) </w:t>
      </w:r>
      <w:r w:rsidR="00F03F17" w:rsidRPr="006F3316">
        <w:rPr>
          <w:rFonts w:ascii="Times New Roman" w:eastAsia="Times New Roman" w:hAnsi="Times New Roman" w:cs="Times New Roman"/>
          <w:sz w:val="24"/>
        </w:rPr>
        <w:t>z</w:t>
      </w:r>
      <w:r w:rsidR="00FD307A" w:rsidRPr="006F3316">
        <w:rPr>
          <w:rFonts w:ascii="Times New Roman" w:eastAsia="Times New Roman" w:hAnsi="Times New Roman" w:cs="Times New Roman"/>
          <w:sz w:val="24"/>
        </w:rPr>
        <w:t xml:space="preserve">e sprzedaży </w:t>
      </w:r>
      <w:r w:rsidR="007A4AB0" w:rsidRPr="006F3316">
        <w:rPr>
          <w:rFonts w:ascii="Times New Roman" w:eastAsia="Times New Roman" w:hAnsi="Times New Roman" w:cs="Times New Roman"/>
          <w:sz w:val="24"/>
        </w:rPr>
        <w:t>działek budowlanych 60</w:t>
      </w:r>
      <w:r w:rsidR="00123A1A" w:rsidRPr="006F3316">
        <w:rPr>
          <w:rFonts w:ascii="Times New Roman" w:eastAsia="Times New Roman" w:hAnsi="Times New Roman" w:cs="Times New Roman"/>
          <w:sz w:val="24"/>
        </w:rPr>
        <w:t>0</w:t>
      </w:r>
      <w:r w:rsidR="00FD307A" w:rsidRPr="006F3316">
        <w:rPr>
          <w:rFonts w:ascii="Times New Roman" w:eastAsia="Times New Roman" w:hAnsi="Times New Roman" w:cs="Times New Roman"/>
          <w:sz w:val="24"/>
        </w:rPr>
        <w:t xml:space="preserve"> 000</w:t>
      </w:r>
      <w:r w:rsidR="00760A1F" w:rsidRPr="006F3316">
        <w:rPr>
          <w:rFonts w:ascii="Times New Roman" w:eastAsia="Times New Roman" w:hAnsi="Times New Roman" w:cs="Times New Roman"/>
          <w:sz w:val="24"/>
        </w:rPr>
        <w:t>,00</w:t>
      </w:r>
      <w:r w:rsidR="00FA14DE" w:rsidRPr="006F3316">
        <w:rPr>
          <w:rFonts w:ascii="Times New Roman" w:eastAsia="Times New Roman" w:hAnsi="Times New Roman" w:cs="Times New Roman"/>
          <w:sz w:val="24"/>
        </w:rPr>
        <w:t xml:space="preserve"> zł, o</w:t>
      </w:r>
      <w:r w:rsidR="00FD307A" w:rsidRPr="006F3316">
        <w:rPr>
          <w:rFonts w:ascii="Times New Roman" w:eastAsia="Times New Roman" w:hAnsi="Times New Roman" w:cs="Times New Roman"/>
          <w:sz w:val="24"/>
        </w:rPr>
        <w:t>szacowana wartość jest w oparciu</w:t>
      </w:r>
      <w:r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FD307A" w:rsidRPr="006F3316">
        <w:rPr>
          <w:rFonts w:ascii="Times New Roman" w:eastAsia="Times New Roman" w:hAnsi="Times New Roman" w:cs="Times New Roman"/>
          <w:sz w:val="24"/>
        </w:rPr>
        <w:t>o planowane do zbycia zasoby nieruchomo</w:t>
      </w:r>
      <w:r w:rsidR="007F2F7A" w:rsidRPr="006F3316">
        <w:rPr>
          <w:rFonts w:ascii="Times New Roman" w:eastAsia="Times New Roman" w:hAnsi="Times New Roman" w:cs="Times New Roman"/>
          <w:sz w:val="24"/>
        </w:rPr>
        <w:t>ści i ceny możliwe do uzyskania które p</w:t>
      </w:r>
      <w:r w:rsidR="00FD307A" w:rsidRPr="006F3316">
        <w:rPr>
          <w:rFonts w:ascii="Times New Roman" w:eastAsia="Times New Roman" w:hAnsi="Times New Roman" w:cs="Times New Roman"/>
          <w:sz w:val="24"/>
        </w:rPr>
        <w:t>lanuje się</w:t>
      </w:r>
      <w:r w:rsidR="006E71FB" w:rsidRPr="006F3316">
        <w:rPr>
          <w:rFonts w:ascii="Times New Roman" w:eastAsia="Times New Roman" w:hAnsi="Times New Roman" w:cs="Times New Roman"/>
          <w:sz w:val="24"/>
        </w:rPr>
        <w:t>:</w:t>
      </w:r>
    </w:p>
    <w:p w14:paraId="758996E1" w14:textId="1C2D6919" w:rsidR="00E501A5" w:rsidRPr="006F3316" w:rsidRDefault="00FD307A" w:rsidP="001677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- sprzed</w:t>
      </w:r>
      <w:r w:rsidR="001569BF" w:rsidRPr="006F3316">
        <w:rPr>
          <w:rFonts w:ascii="Times New Roman" w:eastAsia="Times New Roman" w:hAnsi="Times New Roman" w:cs="Times New Roman"/>
          <w:sz w:val="24"/>
        </w:rPr>
        <w:t xml:space="preserve">aż </w:t>
      </w:r>
      <w:r w:rsidR="007A4AB0" w:rsidRPr="006F3316">
        <w:rPr>
          <w:rFonts w:ascii="Times New Roman" w:eastAsia="Times New Roman" w:hAnsi="Times New Roman" w:cs="Times New Roman"/>
          <w:sz w:val="24"/>
        </w:rPr>
        <w:t>działek budowlanych</w:t>
      </w:r>
      <w:r w:rsidR="001569BF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B13DB8" w:rsidRPr="006F3316">
        <w:rPr>
          <w:rFonts w:ascii="Times New Roman" w:eastAsia="Times New Roman" w:hAnsi="Times New Roman" w:cs="Times New Roman"/>
          <w:sz w:val="24"/>
        </w:rPr>
        <w:t>4</w:t>
      </w:r>
      <w:r w:rsidR="00B84E3B" w:rsidRPr="006F3316">
        <w:rPr>
          <w:rFonts w:ascii="Times New Roman" w:eastAsia="Times New Roman" w:hAnsi="Times New Roman" w:cs="Times New Roman"/>
          <w:sz w:val="24"/>
        </w:rPr>
        <w:t xml:space="preserve"> szt. </w:t>
      </w:r>
      <w:r w:rsidRPr="006F3316">
        <w:rPr>
          <w:rFonts w:ascii="Times New Roman" w:eastAsia="Times New Roman" w:hAnsi="Times New Roman" w:cs="Times New Roman"/>
          <w:sz w:val="24"/>
        </w:rPr>
        <w:t xml:space="preserve">w m. </w:t>
      </w:r>
      <w:r w:rsidR="00B84E3B" w:rsidRPr="006F3316">
        <w:rPr>
          <w:rFonts w:ascii="Times New Roman" w:eastAsia="Times New Roman" w:hAnsi="Times New Roman" w:cs="Times New Roman"/>
          <w:sz w:val="24"/>
        </w:rPr>
        <w:t>Marynin</w:t>
      </w:r>
      <w:r w:rsidR="00931032" w:rsidRPr="006F3316">
        <w:rPr>
          <w:rFonts w:ascii="Times New Roman" w:eastAsia="Times New Roman" w:hAnsi="Times New Roman" w:cs="Times New Roman"/>
          <w:sz w:val="24"/>
        </w:rPr>
        <w:t xml:space="preserve"> – </w:t>
      </w:r>
      <w:r w:rsidR="00B84E3B" w:rsidRPr="006F3316">
        <w:rPr>
          <w:rFonts w:ascii="Times New Roman" w:eastAsia="Times New Roman" w:hAnsi="Times New Roman" w:cs="Times New Roman"/>
          <w:sz w:val="24"/>
        </w:rPr>
        <w:t>1</w:t>
      </w:r>
      <w:r w:rsidR="00B13DB8" w:rsidRPr="006F3316">
        <w:rPr>
          <w:rFonts w:ascii="Times New Roman" w:eastAsia="Times New Roman" w:hAnsi="Times New Roman" w:cs="Times New Roman"/>
          <w:sz w:val="24"/>
        </w:rPr>
        <w:t>6</w:t>
      </w:r>
      <w:r w:rsidR="00B84E3B" w:rsidRPr="006F3316">
        <w:rPr>
          <w:rFonts w:ascii="Times New Roman" w:eastAsia="Times New Roman" w:hAnsi="Times New Roman" w:cs="Times New Roman"/>
          <w:sz w:val="24"/>
        </w:rPr>
        <w:t>0</w:t>
      </w:r>
      <w:r w:rsidR="00931032" w:rsidRPr="006F3316">
        <w:rPr>
          <w:rFonts w:ascii="Times New Roman" w:eastAsia="Times New Roman" w:hAnsi="Times New Roman" w:cs="Times New Roman"/>
          <w:sz w:val="24"/>
        </w:rPr>
        <w:t xml:space="preserve"> 000,00 zł</w:t>
      </w:r>
    </w:p>
    <w:p w14:paraId="3A6E2F33" w14:textId="28123035" w:rsidR="00E501A5" w:rsidRPr="006F3316" w:rsidRDefault="00646D6F" w:rsidP="001677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931032" w:rsidRPr="006F3316">
        <w:rPr>
          <w:rFonts w:ascii="Times New Roman" w:eastAsia="Times New Roman" w:hAnsi="Times New Roman" w:cs="Times New Roman"/>
          <w:sz w:val="24"/>
        </w:rPr>
        <w:t xml:space="preserve">-sprzedaż </w:t>
      </w:r>
      <w:r w:rsidR="00B13DB8" w:rsidRPr="006F3316">
        <w:rPr>
          <w:rFonts w:ascii="Times New Roman" w:eastAsia="Times New Roman" w:hAnsi="Times New Roman" w:cs="Times New Roman"/>
          <w:sz w:val="24"/>
        </w:rPr>
        <w:t>działki z budynkiem po byłej szkole podstawowej w Woli Korybutowej</w:t>
      </w:r>
      <w:r w:rsidR="00B171C3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B13DB8" w:rsidRPr="006F3316">
        <w:rPr>
          <w:rFonts w:ascii="Times New Roman" w:eastAsia="Times New Roman" w:hAnsi="Times New Roman" w:cs="Times New Roman"/>
          <w:sz w:val="24"/>
        </w:rPr>
        <w:t>340 000,00 zł</w:t>
      </w:r>
    </w:p>
    <w:p w14:paraId="3E5D3600" w14:textId="1A1BE872" w:rsidR="006E71FB" w:rsidRPr="006F3316" w:rsidRDefault="006E71FB" w:rsidP="001677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 xml:space="preserve">- ze sprzedaży działek rekreacyjno usługowych </w:t>
      </w:r>
      <w:r w:rsidR="00B13DB8" w:rsidRPr="006F3316">
        <w:rPr>
          <w:rFonts w:ascii="Times New Roman" w:eastAsia="Times New Roman" w:hAnsi="Times New Roman" w:cs="Times New Roman"/>
          <w:sz w:val="24"/>
        </w:rPr>
        <w:t>3</w:t>
      </w:r>
      <w:r w:rsidR="00B56AC8" w:rsidRPr="006F3316">
        <w:rPr>
          <w:rFonts w:ascii="Times New Roman" w:eastAsia="Times New Roman" w:hAnsi="Times New Roman" w:cs="Times New Roman"/>
          <w:sz w:val="24"/>
        </w:rPr>
        <w:t xml:space="preserve"> szt. </w:t>
      </w:r>
      <w:r w:rsidRPr="006F3316">
        <w:rPr>
          <w:rFonts w:ascii="Times New Roman" w:eastAsia="Times New Roman" w:hAnsi="Times New Roman" w:cs="Times New Roman"/>
          <w:sz w:val="24"/>
        </w:rPr>
        <w:t xml:space="preserve">nad Zalewem w Majdanie Zah. </w:t>
      </w:r>
      <w:r w:rsidR="00B27846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B13DB8" w:rsidRPr="006F3316">
        <w:rPr>
          <w:rFonts w:ascii="Times New Roman" w:eastAsia="Times New Roman" w:hAnsi="Times New Roman" w:cs="Times New Roman"/>
          <w:sz w:val="24"/>
        </w:rPr>
        <w:t>1</w:t>
      </w:r>
      <w:r w:rsidRPr="006F3316">
        <w:rPr>
          <w:rFonts w:ascii="Times New Roman" w:eastAsia="Times New Roman" w:hAnsi="Times New Roman" w:cs="Times New Roman"/>
          <w:sz w:val="24"/>
        </w:rPr>
        <w:t>00 000,00 zł</w:t>
      </w:r>
    </w:p>
    <w:p w14:paraId="115091A4" w14:textId="424D4771" w:rsidR="00AB5D3A" w:rsidRPr="006F3316" w:rsidRDefault="00AB5D3A" w:rsidP="001677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2) ze sprzedaży działki rolnej w Mogilnicy – 25 000 zł</w:t>
      </w:r>
    </w:p>
    <w:p w14:paraId="2F9C923B" w14:textId="46031B0C" w:rsidR="00B56AC8" w:rsidRPr="006F3316" w:rsidRDefault="00B13D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3</w:t>
      </w:r>
      <w:r w:rsidR="00B56AC8" w:rsidRPr="006F3316">
        <w:rPr>
          <w:rFonts w:ascii="Times New Roman" w:eastAsia="Times New Roman" w:hAnsi="Times New Roman" w:cs="Times New Roman"/>
          <w:sz w:val="24"/>
        </w:rPr>
        <w:t xml:space="preserve">) dotacja ze środków UE w kwocie </w:t>
      </w:r>
      <w:r w:rsidRPr="006F3316">
        <w:rPr>
          <w:rFonts w:ascii="Times New Roman" w:eastAsia="Times New Roman" w:hAnsi="Times New Roman" w:cs="Times New Roman"/>
          <w:sz w:val="24"/>
        </w:rPr>
        <w:t>5 921 298,44</w:t>
      </w:r>
      <w:r w:rsidR="00B56AC8" w:rsidRPr="006F3316">
        <w:rPr>
          <w:rFonts w:ascii="Times New Roman" w:eastAsia="Times New Roman" w:hAnsi="Times New Roman" w:cs="Times New Roman"/>
          <w:sz w:val="24"/>
        </w:rPr>
        <w:t xml:space="preserve"> zł na przebudowę drogi powiatowej </w:t>
      </w:r>
      <w:r w:rsidRPr="006F3316">
        <w:rPr>
          <w:rFonts w:ascii="Times New Roman" w:eastAsia="Times New Roman" w:hAnsi="Times New Roman" w:cs="Times New Roman"/>
          <w:sz w:val="24"/>
        </w:rPr>
        <w:t>i rozbudowę infrastruktury wodno - kanalizacyjnej</w:t>
      </w:r>
    </w:p>
    <w:p w14:paraId="55E7D7AF" w14:textId="75B47A6A" w:rsidR="00B56AC8" w:rsidRPr="006F3316" w:rsidRDefault="00B13D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lastRenderedPageBreak/>
        <w:t>4</w:t>
      </w:r>
      <w:r w:rsidR="00B56AC8" w:rsidRPr="006F3316">
        <w:rPr>
          <w:rFonts w:ascii="Times New Roman" w:eastAsia="Times New Roman" w:hAnsi="Times New Roman" w:cs="Times New Roman"/>
          <w:sz w:val="24"/>
        </w:rPr>
        <w:t>) dota</w:t>
      </w:r>
      <w:r w:rsidR="00DB0837" w:rsidRPr="006F3316">
        <w:rPr>
          <w:rFonts w:ascii="Times New Roman" w:eastAsia="Times New Roman" w:hAnsi="Times New Roman" w:cs="Times New Roman"/>
          <w:sz w:val="24"/>
        </w:rPr>
        <w:t xml:space="preserve">cja </w:t>
      </w:r>
      <w:r w:rsidR="00167749">
        <w:rPr>
          <w:rFonts w:ascii="Times New Roman" w:eastAsia="Times New Roman" w:hAnsi="Times New Roman" w:cs="Times New Roman"/>
          <w:sz w:val="24"/>
        </w:rPr>
        <w:t>od</w:t>
      </w:r>
      <w:r w:rsidR="00B56AC8" w:rsidRPr="006F3316">
        <w:rPr>
          <w:rFonts w:ascii="Times New Roman" w:eastAsia="Times New Roman" w:hAnsi="Times New Roman" w:cs="Times New Roman"/>
          <w:sz w:val="24"/>
        </w:rPr>
        <w:t xml:space="preserve"> Powiatu Chełmskiego </w:t>
      </w:r>
      <w:r w:rsidR="00167749">
        <w:rPr>
          <w:rFonts w:ascii="Times New Roman" w:eastAsia="Times New Roman" w:hAnsi="Times New Roman" w:cs="Times New Roman"/>
          <w:sz w:val="24"/>
        </w:rPr>
        <w:t xml:space="preserve">w kwocie </w:t>
      </w:r>
      <w:r w:rsidRPr="006F3316">
        <w:rPr>
          <w:rFonts w:ascii="Times New Roman" w:eastAsia="Times New Roman" w:hAnsi="Times New Roman" w:cs="Times New Roman"/>
          <w:sz w:val="24"/>
        </w:rPr>
        <w:t>3 901 218,38</w:t>
      </w:r>
      <w:r w:rsidR="00B56AC8" w:rsidRPr="006F3316">
        <w:rPr>
          <w:rFonts w:ascii="Times New Roman" w:eastAsia="Times New Roman" w:hAnsi="Times New Roman" w:cs="Times New Roman"/>
          <w:sz w:val="24"/>
        </w:rPr>
        <w:t xml:space="preserve"> zł na przebudowę dr</w:t>
      </w:r>
      <w:r w:rsidR="00167749">
        <w:rPr>
          <w:rFonts w:ascii="Times New Roman" w:eastAsia="Times New Roman" w:hAnsi="Times New Roman" w:cs="Times New Roman"/>
          <w:sz w:val="24"/>
        </w:rPr>
        <w:t>ó</w:t>
      </w:r>
      <w:r w:rsidR="00B56AC8" w:rsidRPr="006F3316">
        <w:rPr>
          <w:rFonts w:ascii="Times New Roman" w:eastAsia="Times New Roman" w:hAnsi="Times New Roman" w:cs="Times New Roman"/>
          <w:sz w:val="24"/>
        </w:rPr>
        <w:t>g powiatow</w:t>
      </w:r>
      <w:r w:rsidR="00167749">
        <w:rPr>
          <w:rFonts w:ascii="Times New Roman" w:eastAsia="Times New Roman" w:hAnsi="Times New Roman" w:cs="Times New Roman"/>
          <w:sz w:val="24"/>
        </w:rPr>
        <w:t>ych</w:t>
      </w:r>
      <w:r w:rsidR="00B56AC8" w:rsidRPr="006F3316">
        <w:rPr>
          <w:rFonts w:ascii="Times New Roman" w:eastAsia="Times New Roman" w:hAnsi="Times New Roman" w:cs="Times New Roman"/>
          <w:sz w:val="24"/>
        </w:rPr>
        <w:t xml:space="preserve"> Nr 1808</w:t>
      </w:r>
      <w:r w:rsidR="00646D6F" w:rsidRPr="006F3316">
        <w:rPr>
          <w:rFonts w:ascii="Times New Roman" w:eastAsia="Times New Roman" w:hAnsi="Times New Roman" w:cs="Times New Roman"/>
          <w:sz w:val="24"/>
        </w:rPr>
        <w:t>L</w:t>
      </w:r>
      <w:r w:rsidR="00DA0AF8" w:rsidRPr="006F3316">
        <w:rPr>
          <w:rFonts w:ascii="Times New Roman" w:eastAsia="Times New Roman" w:hAnsi="Times New Roman" w:cs="Times New Roman"/>
          <w:sz w:val="24"/>
        </w:rPr>
        <w:t xml:space="preserve"> i 1809L</w:t>
      </w:r>
    </w:p>
    <w:p w14:paraId="60D5DB7F" w14:textId="035BAC32" w:rsidR="00DA0AF8" w:rsidRPr="006F3316" w:rsidRDefault="00DA0A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5) Środki z Rządowego Funduszu Polski Ład na budowę oczyszczalni ścieków Brzeziny                   1 960 000,00 zł</w:t>
      </w:r>
    </w:p>
    <w:p w14:paraId="268D9D12" w14:textId="0425023E" w:rsidR="00B56AC8" w:rsidRPr="006F3316" w:rsidRDefault="00DA0A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6)</w:t>
      </w:r>
      <w:r w:rsidR="00B56AC8" w:rsidRPr="006F3316">
        <w:rPr>
          <w:rFonts w:ascii="Times New Roman" w:eastAsia="Times New Roman" w:hAnsi="Times New Roman" w:cs="Times New Roman"/>
          <w:sz w:val="24"/>
        </w:rPr>
        <w:t xml:space="preserve"> środki z Rządowego Funduszu Polski Ład w kwocie </w:t>
      </w:r>
      <w:r w:rsidR="00F54946" w:rsidRPr="006F3316">
        <w:rPr>
          <w:rFonts w:ascii="Times New Roman" w:eastAsia="Times New Roman" w:hAnsi="Times New Roman" w:cs="Times New Roman"/>
          <w:sz w:val="24"/>
        </w:rPr>
        <w:t>2</w:t>
      </w:r>
      <w:r w:rsidRPr="006F3316">
        <w:rPr>
          <w:rFonts w:ascii="Times New Roman" w:eastAsia="Times New Roman" w:hAnsi="Times New Roman" w:cs="Times New Roman"/>
          <w:sz w:val="24"/>
        </w:rPr>
        <w:t>2</w:t>
      </w:r>
      <w:r w:rsidR="00F54946" w:rsidRPr="006F3316">
        <w:rPr>
          <w:rFonts w:ascii="Times New Roman" w:eastAsia="Times New Roman" w:hAnsi="Times New Roman" w:cs="Times New Roman"/>
          <w:sz w:val="24"/>
        </w:rPr>
        <w:t xml:space="preserve"> 2</w:t>
      </w:r>
      <w:r w:rsidRPr="006F3316">
        <w:rPr>
          <w:rFonts w:ascii="Times New Roman" w:eastAsia="Times New Roman" w:hAnsi="Times New Roman" w:cs="Times New Roman"/>
          <w:sz w:val="24"/>
        </w:rPr>
        <w:t>5</w:t>
      </w:r>
      <w:r w:rsidR="00F54946" w:rsidRPr="006F3316">
        <w:rPr>
          <w:rFonts w:ascii="Times New Roman" w:eastAsia="Times New Roman" w:hAnsi="Times New Roman" w:cs="Times New Roman"/>
          <w:sz w:val="24"/>
        </w:rPr>
        <w:t>0 000,00</w:t>
      </w:r>
      <w:r w:rsidR="00B56AC8" w:rsidRPr="006F3316">
        <w:rPr>
          <w:rFonts w:ascii="Times New Roman" w:eastAsia="Times New Roman" w:hAnsi="Times New Roman" w:cs="Times New Roman"/>
          <w:sz w:val="24"/>
        </w:rPr>
        <w:t xml:space="preserve"> zł na przebudowę dr</w:t>
      </w:r>
      <w:r w:rsidR="00F54946" w:rsidRPr="006F3316">
        <w:rPr>
          <w:rFonts w:ascii="Times New Roman" w:eastAsia="Times New Roman" w:hAnsi="Times New Roman" w:cs="Times New Roman"/>
          <w:sz w:val="24"/>
        </w:rPr>
        <w:t>óg</w:t>
      </w:r>
      <w:r w:rsidR="00B56AC8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Pr="006F3316">
        <w:rPr>
          <w:rFonts w:ascii="Times New Roman" w:eastAsia="Times New Roman" w:hAnsi="Times New Roman" w:cs="Times New Roman"/>
          <w:sz w:val="24"/>
        </w:rPr>
        <w:t xml:space="preserve">gminnych i </w:t>
      </w:r>
      <w:r w:rsidR="00B56AC8" w:rsidRPr="006F3316">
        <w:rPr>
          <w:rFonts w:ascii="Times New Roman" w:eastAsia="Times New Roman" w:hAnsi="Times New Roman" w:cs="Times New Roman"/>
          <w:sz w:val="24"/>
        </w:rPr>
        <w:t>powiato</w:t>
      </w:r>
      <w:r w:rsidR="00015E08" w:rsidRPr="006F3316">
        <w:rPr>
          <w:rFonts w:ascii="Times New Roman" w:eastAsia="Times New Roman" w:hAnsi="Times New Roman" w:cs="Times New Roman"/>
          <w:sz w:val="24"/>
        </w:rPr>
        <w:t>wej nr</w:t>
      </w:r>
      <w:r w:rsidR="00F54946" w:rsidRPr="006F3316">
        <w:rPr>
          <w:rFonts w:ascii="Times New Roman" w:eastAsia="Times New Roman" w:hAnsi="Times New Roman" w:cs="Times New Roman"/>
          <w:sz w:val="24"/>
        </w:rPr>
        <w:t xml:space="preserve"> 180</w:t>
      </w:r>
      <w:r w:rsidR="00646D6F" w:rsidRPr="006F3316">
        <w:rPr>
          <w:rFonts w:ascii="Times New Roman" w:eastAsia="Times New Roman" w:hAnsi="Times New Roman" w:cs="Times New Roman"/>
          <w:sz w:val="24"/>
        </w:rPr>
        <w:t>9</w:t>
      </w:r>
      <w:r w:rsidR="00F54946" w:rsidRPr="006F3316">
        <w:rPr>
          <w:rFonts w:ascii="Times New Roman" w:eastAsia="Times New Roman" w:hAnsi="Times New Roman" w:cs="Times New Roman"/>
          <w:sz w:val="24"/>
        </w:rPr>
        <w:t>L</w:t>
      </w:r>
    </w:p>
    <w:p w14:paraId="0D402FD3" w14:textId="76BADF48" w:rsidR="00B56AC8" w:rsidRPr="006F3316" w:rsidRDefault="00DA0A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7</w:t>
      </w:r>
      <w:r w:rsidR="00B56AC8" w:rsidRPr="006F3316">
        <w:rPr>
          <w:rFonts w:ascii="Times New Roman" w:eastAsia="Times New Roman" w:hAnsi="Times New Roman" w:cs="Times New Roman"/>
          <w:sz w:val="24"/>
        </w:rPr>
        <w:t xml:space="preserve">) </w:t>
      </w:r>
      <w:r w:rsidR="00F54946" w:rsidRPr="006F3316">
        <w:rPr>
          <w:rFonts w:ascii="Times New Roman" w:eastAsia="Times New Roman" w:hAnsi="Times New Roman" w:cs="Times New Roman"/>
          <w:sz w:val="24"/>
        </w:rPr>
        <w:t>środki z Rządowego Programu Odbudowy Zabytków w kwocie 1 129 000,00 zł na:</w:t>
      </w:r>
    </w:p>
    <w:p w14:paraId="069B6D88" w14:textId="40F66FD8" w:rsidR="00914453" w:rsidRPr="006F3316" w:rsidRDefault="00F54946" w:rsidP="00E60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16">
        <w:rPr>
          <w:rFonts w:ascii="Times New Roman" w:eastAsia="Times New Roman" w:hAnsi="Times New Roman" w:cs="Times New Roman"/>
          <w:sz w:val="24"/>
          <w:szCs w:val="24"/>
        </w:rPr>
        <w:t>-</w:t>
      </w:r>
      <w:r w:rsidR="00914453" w:rsidRPr="006F3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6D6F" w:rsidRPr="006F3316">
        <w:rPr>
          <w:rFonts w:ascii="Times New Roman" w:eastAsia="Times New Roman" w:hAnsi="Times New Roman" w:cs="Times New Roman"/>
          <w:sz w:val="24"/>
          <w:szCs w:val="24"/>
        </w:rPr>
        <w:t>w</w:t>
      </w:r>
      <w:r w:rsidR="00914453" w:rsidRPr="006F3316">
        <w:rPr>
          <w:rFonts w:ascii="Times New Roman" w:eastAsia="Times New Roman" w:hAnsi="Times New Roman" w:cs="Times New Roman"/>
          <w:sz w:val="24"/>
          <w:szCs w:val="24"/>
        </w:rPr>
        <w:t>ykonanie prac restauratorskich zabytkowej płyty nagrobnej Zofii Radwańskiej w Siedliszczu 100 000,00 zł</w:t>
      </w:r>
    </w:p>
    <w:p w14:paraId="2BA88A50" w14:textId="63D7CA62" w:rsidR="00914453" w:rsidRPr="006F3316" w:rsidRDefault="00646D6F" w:rsidP="00E60B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4453" w:rsidRPr="006F331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F3316">
        <w:rPr>
          <w:rFonts w:ascii="Times New Roman" w:eastAsia="Times New Roman" w:hAnsi="Times New Roman" w:cs="Times New Roman"/>
          <w:sz w:val="24"/>
          <w:szCs w:val="24"/>
        </w:rPr>
        <w:t>w</w:t>
      </w:r>
      <w:r w:rsidR="00914453" w:rsidRPr="006F3316">
        <w:rPr>
          <w:rFonts w:ascii="Times New Roman" w:eastAsia="Times New Roman" w:hAnsi="Times New Roman" w:cs="Times New Roman"/>
          <w:sz w:val="24"/>
          <w:szCs w:val="24"/>
        </w:rPr>
        <w:t>ykonanie prac konserwatorskich i restauratorskich oraz modernizacja zespołu dworsko - parkowego Dworu Węglińskich w Siedliszczu – 980 000,00 zł</w:t>
      </w:r>
    </w:p>
    <w:p w14:paraId="1B59EE1B" w14:textId="75A523F1" w:rsidR="00914453" w:rsidRPr="006F3316" w:rsidRDefault="00646D6F" w:rsidP="00646D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4453" w:rsidRPr="006F331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6F3316">
        <w:rPr>
          <w:rFonts w:ascii="Times New Roman" w:eastAsia="Times New Roman" w:hAnsi="Times New Roman" w:cs="Times New Roman"/>
          <w:sz w:val="24"/>
          <w:szCs w:val="24"/>
        </w:rPr>
        <w:t>r</w:t>
      </w:r>
      <w:r w:rsidR="00914453" w:rsidRPr="006F3316">
        <w:rPr>
          <w:rFonts w:ascii="Times New Roman" w:eastAsia="Times New Roman" w:hAnsi="Times New Roman" w:cs="Times New Roman"/>
          <w:sz w:val="24"/>
          <w:szCs w:val="24"/>
        </w:rPr>
        <w:t>enowację zabytkowej chrzcielnicy w kościele parafialnym w Siedliszczu – 49 000,00 zł</w:t>
      </w:r>
    </w:p>
    <w:p w14:paraId="0BA0E00A" w14:textId="0973670E" w:rsidR="006E71FB" w:rsidRPr="006F3316" w:rsidRDefault="00DA0AF8" w:rsidP="00646D6F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3316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6E71FB" w:rsidRPr="006F3316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="00B84E3B" w:rsidRPr="006F3316">
        <w:rPr>
          <w:rFonts w:ascii="Times New Roman" w:eastAsia="Times New Roman" w:hAnsi="Times New Roman" w:cs="Times New Roman"/>
          <w:bCs/>
          <w:sz w:val="24"/>
          <w:szCs w:val="24"/>
        </w:rPr>
        <w:t xml:space="preserve">wpływy z przekształcenia prawa użytkowania wieczystego w prawo własności </w:t>
      </w:r>
      <w:r w:rsidR="00B56AC8" w:rsidRPr="006F3316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F54946" w:rsidRPr="006F3316">
        <w:rPr>
          <w:rFonts w:ascii="Times New Roman" w:eastAsia="Times New Roman" w:hAnsi="Times New Roman" w:cs="Times New Roman"/>
          <w:bCs/>
          <w:sz w:val="24"/>
          <w:szCs w:val="24"/>
        </w:rPr>
        <w:t>64</w:t>
      </w:r>
      <w:r w:rsidR="00B56AC8" w:rsidRPr="006F3316">
        <w:rPr>
          <w:rFonts w:ascii="Times New Roman" w:eastAsia="Times New Roman" w:hAnsi="Times New Roman" w:cs="Times New Roman"/>
          <w:bCs/>
          <w:sz w:val="24"/>
          <w:szCs w:val="24"/>
        </w:rPr>
        <w:t>,00</w:t>
      </w:r>
      <w:r w:rsidR="00B84E3B" w:rsidRPr="006F3316">
        <w:rPr>
          <w:rFonts w:ascii="Times New Roman" w:eastAsia="Times New Roman" w:hAnsi="Times New Roman" w:cs="Times New Roman"/>
          <w:bCs/>
          <w:sz w:val="24"/>
          <w:szCs w:val="24"/>
        </w:rPr>
        <w:t xml:space="preserve"> zł</w:t>
      </w:r>
    </w:p>
    <w:p w14:paraId="2962E872" w14:textId="48A405A7" w:rsidR="00E501A5" w:rsidRPr="006F3316" w:rsidRDefault="00D74541" w:rsidP="00573E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F3316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II. </w:t>
      </w:r>
      <w:r w:rsidR="00FD307A" w:rsidRPr="006F3316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Prognoza wydatków</w:t>
      </w:r>
    </w:p>
    <w:p w14:paraId="527C32E8" w14:textId="376D31B6" w:rsidR="00E501A5" w:rsidRPr="006F3316" w:rsidRDefault="00FD307A" w:rsidP="0063751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F3316">
        <w:rPr>
          <w:rFonts w:ascii="Times New Roman" w:eastAsia="Times New Roman" w:hAnsi="Times New Roman" w:cs="Times New Roman"/>
          <w:sz w:val="24"/>
        </w:rPr>
        <w:t>Podobnie jak w przypadku dochodów prognoza wydatków została wykonana przy zastosowaniu podziału wydatków n</w:t>
      </w:r>
      <w:r w:rsidR="001569BF" w:rsidRPr="006F3316">
        <w:rPr>
          <w:rFonts w:ascii="Times New Roman" w:eastAsia="Times New Roman" w:hAnsi="Times New Roman" w:cs="Times New Roman"/>
          <w:sz w:val="24"/>
        </w:rPr>
        <w:t>a bieżące oraz majątkowe. W 20</w:t>
      </w:r>
      <w:r w:rsidR="00931032" w:rsidRPr="006F3316">
        <w:rPr>
          <w:rFonts w:ascii="Times New Roman" w:eastAsia="Times New Roman" w:hAnsi="Times New Roman" w:cs="Times New Roman"/>
          <w:sz w:val="24"/>
        </w:rPr>
        <w:t>2</w:t>
      </w:r>
      <w:r w:rsidR="00914453" w:rsidRPr="006F3316">
        <w:rPr>
          <w:rFonts w:ascii="Times New Roman" w:eastAsia="Times New Roman" w:hAnsi="Times New Roman" w:cs="Times New Roman"/>
          <w:sz w:val="24"/>
        </w:rPr>
        <w:t>4</w:t>
      </w:r>
      <w:r w:rsidRPr="006F3316">
        <w:rPr>
          <w:rFonts w:ascii="Times New Roman" w:eastAsia="Times New Roman" w:hAnsi="Times New Roman" w:cs="Times New Roman"/>
          <w:sz w:val="24"/>
        </w:rPr>
        <w:t xml:space="preserve"> r. planuje się wydatki w kwocie</w:t>
      </w:r>
      <w:r w:rsidR="00B171C3" w:rsidRPr="006F3316">
        <w:rPr>
          <w:rFonts w:ascii="Times New Roman" w:eastAsia="Times New Roman" w:hAnsi="Times New Roman" w:cs="Times New Roman"/>
          <w:sz w:val="24"/>
        </w:rPr>
        <w:t xml:space="preserve">              </w:t>
      </w:r>
      <w:r w:rsidR="00400C79" w:rsidRPr="006F3316">
        <w:rPr>
          <w:rFonts w:ascii="Times New Roman" w:eastAsia="Times New Roman" w:hAnsi="Times New Roman" w:cs="Times New Roman"/>
          <w:sz w:val="24"/>
        </w:rPr>
        <w:t xml:space="preserve"> </w:t>
      </w:r>
      <w:r w:rsidR="00914453" w:rsidRPr="006F3316">
        <w:rPr>
          <w:rFonts w:ascii="Times New Roman" w:eastAsia="Times New Roman" w:hAnsi="Times New Roman" w:cs="Times New Roman"/>
          <w:sz w:val="24"/>
        </w:rPr>
        <w:t xml:space="preserve">67 </w:t>
      </w:r>
      <w:r w:rsidR="005426D3" w:rsidRPr="006F3316">
        <w:rPr>
          <w:rFonts w:ascii="Times New Roman" w:eastAsia="Times New Roman" w:hAnsi="Times New Roman" w:cs="Times New Roman"/>
          <w:sz w:val="24"/>
        </w:rPr>
        <w:t>730 420</w:t>
      </w:r>
      <w:r w:rsidR="00914453" w:rsidRPr="006F3316">
        <w:rPr>
          <w:rFonts w:ascii="Times New Roman" w:eastAsia="Times New Roman" w:hAnsi="Times New Roman" w:cs="Times New Roman"/>
          <w:sz w:val="24"/>
        </w:rPr>
        <w:t>,00</w:t>
      </w:r>
      <w:r w:rsidRPr="006F3316">
        <w:rPr>
          <w:rFonts w:ascii="Times New Roman" w:eastAsia="Times New Roman" w:hAnsi="Times New Roman" w:cs="Times New Roman"/>
          <w:sz w:val="24"/>
        </w:rPr>
        <w:t xml:space="preserve"> zł w tym:</w:t>
      </w:r>
    </w:p>
    <w:p w14:paraId="01B9D1CA" w14:textId="54F493B4" w:rsidR="00F20CC5" w:rsidRPr="00FC7BF7" w:rsidRDefault="00F20CC5" w:rsidP="00F20C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7515" w:rsidRPr="00FC7B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573EE4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b/>
          <w:sz w:val="24"/>
          <w:szCs w:val="24"/>
        </w:rPr>
        <w:t>W</w:t>
      </w:r>
      <w:r w:rsidR="001569BF" w:rsidRPr="00FC7BF7">
        <w:rPr>
          <w:rFonts w:ascii="Times New Roman" w:eastAsia="Times New Roman" w:hAnsi="Times New Roman" w:cs="Times New Roman"/>
          <w:b/>
          <w:sz w:val="24"/>
          <w:szCs w:val="24"/>
        </w:rPr>
        <w:t>ydatki bieżące</w:t>
      </w:r>
      <w:r w:rsidR="001569BF" w:rsidRPr="00FC7BF7">
        <w:rPr>
          <w:rFonts w:ascii="Times New Roman" w:eastAsia="Times New Roman" w:hAnsi="Times New Roman" w:cs="Times New Roman"/>
          <w:sz w:val="24"/>
          <w:szCs w:val="24"/>
        </w:rPr>
        <w:t xml:space="preserve"> w kwocie </w:t>
      </w:r>
      <w:r w:rsidR="00914453" w:rsidRPr="00FC7BF7">
        <w:rPr>
          <w:rFonts w:ascii="Times New Roman" w:eastAsia="Times New Roman" w:hAnsi="Times New Roman" w:cs="Times New Roman"/>
          <w:sz w:val="24"/>
          <w:szCs w:val="24"/>
        </w:rPr>
        <w:t>29 7</w:t>
      </w:r>
      <w:r w:rsidR="005426D3" w:rsidRPr="00FC7BF7">
        <w:rPr>
          <w:rFonts w:ascii="Times New Roman" w:eastAsia="Times New Roman" w:hAnsi="Times New Roman" w:cs="Times New Roman"/>
          <w:sz w:val="24"/>
          <w:szCs w:val="24"/>
        </w:rPr>
        <w:t>16</w:t>
      </w:r>
      <w:r w:rsidR="00914453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26D3" w:rsidRPr="00FC7BF7">
        <w:rPr>
          <w:rFonts w:ascii="Times New Roman" w:eastAsia="Times New Roman" w:hAnsi="Times New Roman" w:cs="Times New Roman"/>
          <w:sz w:val="24"/>
          <w:szCs w:val="24"/>
        </w:rPr>
        <w:t>64</w:t>
      </w:r>
      <w:r w:rsidR="00914453" w:rsidRPr="00FC7BF7">
        <w:rPr>
          <w:rFonts w:ascii="Times New Roman" w:eastAsia="Times New Roman" w:hAnsi="Times New Roman" w:cs="Times New Roman"/>
          <w:sz w:val="24"/>
          <w:szCs w:val="24"/>
        </w:rPr>
        <w:t>2,91</w:t>
      </w:r>
      <w:r w:rsidR="005426D3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>zł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0014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w tym: </w:t>
      </w:r>
    </w:p>
    <w:p w14:paraId="50B1EE40" w14:textId="72C21190" w:rsidR="00DE0014" w:rsidRPr="00FC7BF7" w:rsidRDefault="00DE0014" w:rsidP="000F463A">
      <w:pPr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-  wynagrodzenia i składki od nich naliczane  </w:t>
      </w:r>
      <w:r w:rsidR="00914453" w:rsidRPr="00FC7BF7">
        <w:rPr>
          <w:rFonts w:ascii="Times New Roman" w:eastAsia="Times New Roman" w:hAnsi="Times New Roman" w:cs="Times New Roman"/>
          <w:sz w:val="24"/>
          <w:szCs w:val="24"/>
        </w:rPr>
        <w:t>14 2</w:t>
      </w:r>
      <w:r w:rsidR="005426D3" w:rsidRPr="00FC7BF7">
        <w:rPr>
          <w:rFonts w:ascii="Times New Roman" w:eastAsia="Times New Roman" w:hAnsi="Times New Roman" w:cs="Times New Roman"/>
          <w:sz w:val="24"/>
          <w:szCs w:val="24"/>
        </w:rPr>
        <w:t>41</w:t>
      </w:r>
      <w:r w:rsidR="00914453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26D3" w:rsidRPr="00FC7BF7">
        <w:rPr>
          <w:rFonts w:ascii="Times New Roman" w:eastAsia="Times New Roman" w:hAnsi="Times New Roman" w:cs="Times New Roman"/>
          <w:sz w:val="24"/>
          <w:szCs w:val="24"/>
        </w:rPr>
        <w:t>172</w:t>
      </w:r>
      <w:r w:rsidR="00914453" w:rsidRPr="00FC7BF7">
        <w:rPr>
          <w:rFonts w:ascii="Times New Roman" w:eastAsia="Times New Roman" w:hAnsi="Times New Roman" w:cs="Times New Roman"/>
          <w:sz w:val="24"/>
          <w:szCs w:val="24"/>
        </w:rPr>
        <w:t>,00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zł</w:t>
      </w:r>
      <w:r w:rsidR="002D3563" w:rsidRPr="00FC7BF7">
        <w:rPr>
          <w:rFonts w:ascii="Times New Roman" w:eastAsia="Times New Roman" w:hAnsi="Times New Roman" w:cs="Times New Roman"/>
          <w:sz w:val="24"/>
          <w:szCs w:val="24"/>
        </w:rPr>
        <w:t xml:space="preserve"> planuje się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3563" w:rsidRPr="00FC7BF7">
        <w:rPr>
          <w:rFonts w:ascii="Times New Roman" w:eastAsia="Times New Roman" w:hAnsi="Times New Roman" w:cs="Times New Roman"/>
          <w:sz w:val="24"/>
          <w:szCs w:val="24"/>
        </w:rPr>
        <w:t xml:space="preserve">wzrost z uwagi </w:t>
      </w:r>
      <w:r w:rsidR="005640A2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3563" w:rsidRPr="00FC7BF7">
        <w:rPr>
          <w:rFonts w:ascii="Times New Roman" w:eastAsia="Times New Roman" w:hAnsi="Times New Roman" w:cs="Times New Roman"/>
          <w:sz w:val="24"/>
          <w:szCs w:val="24"/>
        </w:rPr>
        <w:t>na</w:t>
      </w:r>
      <w:r w:rsidR="000F463A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3563" w:rsidRPr="00FC7BF7">
        <w:rPr>
          <w:rFonts w:ascii="Times New Roman" w:eastAsia="Times New Roman" w:hAnsi="Times New Roman" w:cs="Times New Roman"/>
          <w:sz w:val="24"/>
          <w:szCs w:val="24"/>
        </w:rPr>
        <w:t>planowan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 xml:space="preserve">y wzrost najniższego </w:t>
      </w:r>
      <w:r w:rsidR="00760A1F" w:rsidRPr="00FC7BF7">
        <w:rPr>
          <w:rFonts w:ascii="Times New Roman" w:eastAsia="Times New Roman" w:hAnsi="Times New Roman" w:cs="Times New Roman"/>
          <w:sz w:val="24"/>
          <w:szCs w:val="24"/>
        </w:rPr>
        <w:t xml:space="preserve">wynagrodzenia 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>od</w:t>
      </w:r>
      <w:r w:rsidR="00760A1F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 xml:space="preserve"> 1 stycznia 202</w:t>
      </w:r>
      <w:r w:rsidR="00914453" w:rsidRPr="00FC7BF7">
        <w:rPr>
          <w:rFonts w:ascii="Times New Roman" w:eastAsia="Times New Roman" w:hAnsi="Times New Roman" w:cs="Times New Roman"/>
          <w:sz w:val="24"/>
          <w:szCs w:val="24"/>
        </w:rPr>
        <w:t>4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</w:p>
    <w:p w14:paraId="1227DD5E" w14:textId="3BC40346" w:rsidR="00F20CC5" w:rsidRPr="00FC7BF7" w:rsidRDefault="00DE0014" w:rsidP="00F20C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r w:rsidR="00760A1F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obsługę długu publicznego - </w:t>
      </w:r>
      <w:r w:rsidR="006734CE" w:rsidRPr="00FC7BF7">
        <w:rPr>
          <w:rFonts w:ascii="Times New Roman" w:eastAsia="Times New Roman" w:hAnsi="Times New Roman" w:cs="Times New Roman"/>
          <w:sz w:val="24"/>
          <w:szCs w:val="24"/>
        </w:rPr>
        <w:t>1</w:t>
      </w:r>
      <w:r w:rsidR="00914453" w:rsidRPr="00FC7BF7">
        <w:rPr>
          <w:rFonts w:ascii="Times New Roman" w:eastAsia="Times New Roman" w:hAnsi="Times New Roman" w:cs="Times New Roman"/>
          <w:sz w:val="24"/>
          <w:szCs w:val="24"/>
        </w:rPr>
        <w:t>3</w:t>
      </w:r>
      <w:r w:rsidR="006734CE" w:rsidRPr="00FC7BF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000,00 zł</w:t>
      </w:r>
    </w:p>
    <w:p w14:paraId="5DE8D111" w14:textId="78870AE9" w:rsidR="00025EAA" w:rsidRPr="00FC7BF7" w:rsidRDefault="00025EAA" w:rsidP="000F463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Limit wydatków bieżących</w:t>
      </w:r>
      <w:r w:rsidR="007F7823" w:rsidRPr="00FC7BF7">
        <w:rPr>
          <w:rFonts w:ascii="Times New Roman" w:eastAsia="Times New Roman" w:hAnsi="Times New Roman" w:cs="Times New Roman"/>
          <w:sz w:val="24"/>
          <w:szCs w:val="24"/>
        </w:rPr>
        <w:t xml:space="preserve"> określono w WPF na 2024 r. w kwocie 29 588,00 zł na:</w:t>
      </w:r>
    </w:p>
    <w:p w14:paraId="20143471" w14:textId="7805DDB0" w:rsidR="007F7823" w:rsidRPr="00FC7BF7" w:rsidRDefault="007F7823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- opłata za usługi telekomunikacyjne Wola Korybutowa 588,00 zł. </w:t>
      </w:r>
      <w:r w:rsidRPr="00FC7BF7">
        <w:rPr>
          <w:rFonts w:ascii="Times New Roman" w:hAnsi="Times New Roman" w:cs="Times New Roman"/>
          <w:bCs/>
          <w:sz w:val="24"/>
          <w:szCs w:val="24"/>
        </w:rPr>
        <w:t xml:space="preserve">Jednostką odpowiedzialną za realizację zadania jest Gmina Siedliszcze. </w:t>
      </w:r>
      <w:r w:rsidRPr="00FC7BF7">
        <w:rPr>
          <w:rFonts w:ascii="Times New Roman" w:hAnsi="Times New Roman" w:cs="Times New Roman"/>
          <w:sz w:val="24"/>
          <w:szCs w:val="24"/>
        </w:rPr>
        <w:t xml:space="preserve">Okres realizacji przedsięwzięcia obejmuje lata 2023-2024, łączne planowane nakłady finansowe przeznaczone na realizację przedsięwzięcia wynoszą </w:t>
      </w:r>
      <w:r w:rsidR="002000D8">
        <w:rPr>
          <w:rFonts w:ascii="Times New Roman" w:hAnsi="Times New Roman" w:cs="Times New Roman"/>
          <w:sz w:val="24"/>
          <w:szCs w:val="24"/>
        </w:rPr>
        <w:t xml:space="preserve">    </w:t>
      </w:r>
      <w:r w:rsidRPr="00FC7BF7">
        <w:rPr>
          <w:rFonts w:ascii="Times New Roman" w:hAnsi="Times New Roman" w:cs="Times New Roman"/>
          <w:sz w:val="24"/>
          <w:szCs w:val="24"/>
        </w:rPr>
        <w:t>1 176,00 zł</w:t>
      </w:r>
    </w:p>
    <w:p w14:paraId="622469DB" w14:textId="41907E4D" w:rsidR="007F7823" w:rsidRPr="00FC7BF7" w:rsidRDefault="007F7823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- realizacja programu Czyste Powietrze 29 000,00 zł.</w:t>
      </w:r>
      <w:r w:rsidRPr="00FC7BF7">
        <w:rPr>
          <w:rFonts w:ascii="Times New Roman" w:hAnsi="Times New Roman" w:cs="Times New Roman"/>
          <w:bCs/>
          <w:sz w:val="24"/>
          <w:szCs w:val="24"/>
        </w:rPr>
        <w:t xml:space="preserve"> Jednostką odpowiedzialną za realizację zadania jest Gmina Siedliszcze. </w:t>
      </w:r>
      <w:r w:rsidRPr="00FC7BF7">
        <w:rPr>
          <w:rFonts w:ascii="Times New Roman" w:hAnsi="Times New Roman" w:cs="Times New Roman"/>
          <w:sz w:val="24"/>
          <w:szCs w:val="24"/>
        </w:rPr>
        <w:t>Okres realizacji przedsięwzięcia obejmuje lata 2023-2024, łączne planowane nakłady finansowe przeznaczone na realizację przedsięwzięcia wynoszą 35 000,00 zł</w:t>
      </w:r>
    </w:p>
    <w:p w14:paraId="1E6427E8" w14:textId="157595CB" w:rsidR="00760A1F" w:rsidRPr="00FC7BF7" w:rsidRDefault="00573EE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37515" w:rsidRPr="00FC7B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20CC5" w:rsidRPr="00FC7BF7">
        <w:rPr>
          <w:rFonts w:ascii="Times New Roman" w:eastAsia="Times New Roman" w:hAnsi="Times New Roman" w:cs="Times New Roman"/>
          <w:b/>
          <w:sz w:val="24"/>
          <w:szCs w:val="24"/>
        </w:rPr>
        <w:t>W</w:t>
      </w:r>
      <w:r w:rsidR="001569BF" w:rsidRPr="00FC7BF7">
        <w:rPr>
          <w:rFonts w:ascii="Times New Roman" w:eastAsia="Times New Roman" w:hAnsi="Times New Roman" w:cs="Times New Roman"/>
          <w:b/>
          <w:sz w:val="24"/>
          <w:szCs w:val="24"/>
        </w:rPr>
        <w:t>ydatki majątkowe</w:t>
      </w:r>
      <w:r w:rsidR="001569BF" w:rsidRPr="00FC7BF7">
        <w:rPr>
          <w:rFonts w:ascii="Times New Roman" w:eastAsia="Times New Roman" w:hAnsi="Times New Roman" w:cs="Times New Roman"/>
          <w:sz w:val="24"/>
          <w:szCs w:val="24"/>
        </w:rPr>
        <w:t xml:space="preserve"> w kwocie </w:t>
      </w:r>
      <w:r w:rsidR="005426D3" w:rsidRPr="00FC7BF7">
        <w:rPr>
          <w:rFonts w:ascii="Times New Roman" w:eastAsia="Times New Roman" w:hAnsi="Times New Roman" w:cs="Times New Roman"/>
          <w:sz w:val="24"/>
          <w:szCs w:val="24"/>
        </w:rPr>
        <w:t>38 013</w:t>
      </w:r>
      <w:r w:rsidR="00914453" w:rsidRPr="00FC7BF7">
        <w:rPr>
          <w:rFonts w:ascii="Times New Roman" w:eastAsia="Times New Roman" w:hAnsi="Times New Roman" w:cs="Times New Roman"/>
          <w:sz w:val="24"/>
          <w:szCs w:val="24"/>
        </w:rPr>
        <w:t xml:space="preserve"> 777,09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 xml:space="preserve"> zł</w:t>
      </w:r>
      <w:r w:rsidR="00A409FC" w:rsidRPr="00FC7BF7">
        <w:rPr>
          <w:rFonts w:ascii="Times New Roman" w:eastAsia="Times New Roman" w:hAnsi="Times New Roman" w:cs="Times New Roman"/>
          <w:sz w:val="24"/>
          <w:szCs w:val="24"/>
        </w:rPr>
        <w:t xml:space="preserve"> w tym:</w:t>
      </w:r>
    </w:p>
    <w:p w14:paraId="4CC44B77" w14:textId="0C21E59B" w:rsidR="00FA22B8" w:rsidRPr="00FC7BF7" w:rsidRDefault="00FA22B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1) dotacje majątkowe zgodnie z załącznikiem Nr 4 w kwocie 161 980,00 zł na:</w:t>
      </w:r>
    </w:p>
    <w:p w14:paraId="189CAA8F" w14:textId="148F57BD" w:rsidR="00DA0AF8" w:rsidRPr="00FC7BF7" w:rsidRDefault="00DA0AF8" w:rsidP="005426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60B8C" w:rsidRPr="00FC7BF7">
        <w:rPr>
          <w:rFonts w:ascii="Times New Roman" w:eastAsia="Times New Roman" w:hAnsi="Times New Roman" w:cs="Times New Roman"/>
          <w:sz w:val="24"/>
          <w:szCs w:val="24"/>
        </w:rPr>
        <w:t>dotacja</w:t>
      </w:r>
      <w:r w:rsidR="00D82145" w:rsidRPr="00FC7BF7">
        <w:rPr>
          <w:rFonts w:ascii="Times New Roman" w:eastAsia="Times New Roman" w:hAnsi="Times New Roman" w:cs="Times New Roman"/>
          <w:sz w:val="24"/>
          <w:szCs w:val="24"/>
        </w:rPr>
        <w:t xml:space="preserve"> celowa </w:t>
      </w:r>
      <w:r w:rsidR="00E60B8C" w:rsidRPr="00FC7BF7">
        <w:rPr>
          <w:rFonts w:ascii="Times New Roman" w:eastAsia="Times New Roman" w:hAnsi="Times New Roman" w:cs="Times New Roman"/>
          <w:sz w:val="24"/>
          <w:szCs w:val="24"/>
        </w:rPr>
        <w:t xml:space="preserve"> na renowację zabytkowej chrzcielnicy </w:t>
      </w:r>
      <w:r w:rsidR="00D82145" w:rsidRPr="00FC7BF7">
        <w:rPr>
          <w:rFonts w:ascii="Times New Roman" w:eastAsia="Times New Roman" w:hAnsi="Times New Roman" w:cs="Times New Roman"/>
          <w:sz w:val="24"/>
          <w:szCs w:val="24"/>
        </w:rPr>
        <w:t xml:space="preserve">Parafii Rzymsko Katolickiej Matki Boskiej Częstochowskiej </w:t>
      </w:r>
      <w:r w:rsidR="00E60B8C" w:rsidRPr="00FC7BF7">
        <w:rPr>
          <w:rFonts w:ascii="Times New Roman" w:eastAsia="Times New Roman" w:hAnsi="Times New Roman" w:cs="Times New Roman"/>
          <w:sz w:val="24"/>
          <w:szCs w:val="24"/>
        </w:rPr>
        <w:t>w Siedliszczu– 49 980,00 zł</w:t>
      </w:r>
    </w:p>
    <w:p w14:paraId="3EA27D1F" w14:textId="57B64389" w:rsidR="00167749" w:rsidRPr="00FC7BF7" w:rsidRDefault="005426D3" w:rsidP="00167749">
      <w:pPr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-</w:t>
      </w:r>
      <w:r w:rsid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dotacja celowa na renowację zabytkowej mnostrancji, kielicha i pateny dla Parafii pw. Najświętszego serca Pana Jezusa</w:t>
      </w:r>
      <w:r w:rsidR="00D82145" w:rsidRPr="00FC7BF7">
        <w:rPr>
          <w:rFonts w:ascii="Times New Roman" w:eastAsia="Times New Roman" w:hAnsi="Times New Roman" w:cs="Times New Roman"/>
          <w:sz w:val="24"/>
          <w:szCs w:val="24"/>
        </w:rPr>
        <w:t xml:space="preserve"> w Woli Korybutowej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– 10 000,00 zł</w:t>
      </w:r>
    </w:p>
    <w:p w14:paraId="51A8C8AD" w14:textId="7AA6ECD1" w:rsidR="005426D3" w:rsidRPr="00FC7BF7" w:rsidRDefault="005426D3" w:rsidP="00167749">
      <w:pPr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lastRenderedPageBreak/>
        <w:t>- dotacja celowa na dofinansowanie kosztów budowy indywidualnych ujęć wody (osoby fizyczne</w:t>
      </w:r>
      <w:r w:rsidR="00D82145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12 000,00 zł</w:t>
      </w:r>
    </w:p>
    <w:p w14:paraId="0BCD26CD" w14:textId="72095421" w:rsidR="005426D3" w:rsidRPr="00FC7BF7" w:rsidRDefault="005426D3" w:rsidP="00167749">
      <w:pPr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- dotacja celowa na budowę przydomowych oczyszczalni ścieków i zbiorników bezodpływowych</w:t>
      </w:r>
      <w:r w:rsidR="00D82145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(osoby fizyczne) -40 000,00 zł</w:t>
      </w:r>
    </w:p>
    <w:p w14:paraId="5E65FC92" w14:textId="77777777" w:rsidR="00D82145" w:rsidRPr="00FC7BF7" w:rsidRDefault="00646D6F" w:rsidP="005426D3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34CE" w:rsidRPr="00FC7BF7">
        <w:rPr>
          <w:rFonts w:ascii="Times New Roman" w:eastAsia="Times New Roman" w:hAnsi="Times New Roman" w:cs="Times New Roman"/>
          <w:sz w:val="24"/>
          <w:szCs w:val="24"/>
        </w:rPr>
        <w:t xml:space="preserve">- dotacja </w:t>
      </w:r>
      <w:r w:rsidR="00D82145" w:rsidRPr="00FC7BF7">
        <w:rPr>
          <w:rFonts w:ascii="Times New Roman" w:eastAsia="Times New Roman" w:hAnsi="Times New Roman" w:cs="Times New Roman"/>
          <w:sz w:val="24"/>
          <w:szCs w:val="24"/>
        </w:rPr>
        <w:t>celowa na</w:t>
      </w:r>
      <w:r w:rsidR="006734CE" w:rsidRPr="00FC7BF7">
        <w:rPr>
          <w:rFonts w:ascii="Times New Roman" w:eastAsia="Times New Roman" w:hAnsi="Times New Roman" w:cs="Times New Roman"/>
          <w:sz w:val="24"/>
          <w:szCs w:val="24"/>
        </w:rPr>
        <w:t xml:space="preserve"> dofinansowanie kosztów budowy OZE </w:t>
      </w:r>
      <w:r w:rsidR="00D82145" w:rsidRPr="00FC7BF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734CE" w:rsidRPr="00FC7BF7">
        <w:rPr>
          <w:rFonts w:ascii="Times New Roman" w:eastAsia="Times New Roman" w:hAnsi="Times New Roman" w:cs="Times New Roman"/>
          <w:sz w:val="24"/>
          <w:szCs w:val="24"/>
        </w:rPr>
        <w:t>solary</w:t>
      </w:r>
      <w:r w:rsidR="00D82145" w:rsidRPr="00FC7BF7">
        <w:rPr>
          <w:rFonts w:ascii="Times New Roman" w:eastAsia="Times New Roman" w:hAnsi="Times New Roman" w:cs="Times New Roman"/>
          <w:sz w:val="24"/>
          <w:szCs w:val="24"/>
        </w:rPr>
        <w:t xml:space="preserve"> (osoby fizyczne)</w:t>
      </w:r>
      <w:r w:rsidR="006734CE" w:rsidRPr="00FC7BF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5</w:t>
      </w:r>
      <w:r w:rsidR="006734CE" w:rsidRPr="00FC7BF7">
        <w:rPr>
          <w:rFonts w:ascii="Times New Roman" w:eastAsia="Times New Roman" w:hAnsi="Times New Roman" w:cs="Times New Roman"/>
          <w:sz w:val="24"/>
          <w:szCs w:val="24"/>
        </w:rPr>
        <w:t>0 000,00 zł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66690C1" w14:textId="77777777" w:rsidR="007F7823" w:rsidRPr="00FC7BF7" w:rsidRDefault="007F7823" w:rsidP="005426D3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F4D01E" w14:textId="29928EED" w:rsidR="00F20CC5" w:rsidRPr="00FC7BF7" w:rsidRDefault="00D82145" w:rsidP="000F463A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2) Wydatki majątkowe zgodnie z załącznikiem Nr 5   w kwocie 37 851 797,0</w:t>
      </w:r>
      <w:r w:rsidR="00177E49" w:rsidRPr="00FC7BF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zł na:</w:t>
      </w:r>
    </w:p>
    <w:p w14:paraId="4367A75E" w14:textId="5CA77A42" w:rsidR="006F3316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hAnsi="Times New Roman" w:cs="Times New Roman"/>
          <w:bCs/>
          <w:sz w:val="24"/>
          <w:szCs w:val="24"/>
        </w:rPr>
        <w:t xml:space="preserve">- Budowa wodociągu i kanalizacji na Osiedlu w m. Siedliszcze – 40 000,00 zł. Jednostką odpowiedzialną za realizację zadania jest Gmina Siedliszcze. </w:t>
      </w:r>
      <w:r w:rsidRPr="00FC7BF7">
        <w:rPr>
          <w:rFonts w:ascii="Times New Roman" w:hAnsi="Times New Roman" w:cs="Times New Roman"/>
          <w:sz w:val="24"/>
          <w:szCs w:val="24"/>
        </w:rPr>
        <w:t xml:space="preserve">Okres realizacji przedsięwzięcia obejmuje lata 2023-2025, łączne planowane nakłady finansowe przeznaczone na realizację przedsięwzięcia wynoszą </w:t>
      </w:r>
      <w:r w:rsidR="00845A5F">
        <w:rPr>
          <w:rFonts w:ascii="Times New Roman" w:hAnsi="Times New Roman" w:cs="Times New Roman"/>
          <w:sz w:val="24"/>
          <w:szCs w:val="24"/>
        </w:rPr>
        <w:t>6</w:t>
      </w:r>
      <w:r w:rsidRPr="00FC7BF7">
        <w:rPr>
          <w:rFonts w:ascii="Times New Roman" w:hAnsi="Times New Roman" w:cs="Times New Roman"/>
          <w:sz w:val="24"/>
          <w:szCs w:val="24"/>
        </w:rPr>
        <w:t xml:space="preserve">50 000,00 zł. </w:t>
      </w:r>
    </w:p>
    <w:p w14:paraId="7A8CAAF2" w14:textId="1E93289B" w:rsidR="006F3316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hAnsi="Times New Roman" w:cs="Times New Roman"/>
          <w:bCs/>
          <w:sz w:val="24"/>
          <w:szCs w:val="24"/>
        </w:rPr>
        <w:t>- Rozbudowa sieci wodociągowej w m. Marynin, ul. Długa, ul. Źródlana – 200 000,00 zł. Jednostką odpowiedzialną za realizację zadania jest Gmina Siedliszcze</w:t>
      </w:r>
      <w:r w:rsidRPr="00FC7BF7">
        <w:rPr>
          <w:rFonts w:ascii="Times New Roman" w:hAnsi="Times New Roman" w:cs="Times New Roman"/>
          <w:sz w:val="24"/>
          <w:szCs w:val="24"/>
        </w:rPr>
        <w:t xml:space="preserve">. Okres realizacji przedsięwzięcia obejmuje lata 2022-2024, łączne planowane nakłady finansowe na realizację przedsięwzięcia wynoszą 220 100,00 zł. </w:t>
      </w:r>
    </w:p>
    <w:p w14:paraId="0186F20A" w14:textId="59298546" w:rsidR="006F3316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hAnsi="Times New Roman" w:cs="Times New Roman"/>
          <w:sz w:val="24"/>
          <w:szCs w:val="24"/>
        </w:rPr>
        <w:t>- Rozbudowa sieci wodociągowej rozdzielczej w m. Lipówki – 25 000,00 zł.</w:t>
      </w:r>
      <w:r w:rsidRPr="00FC7BF7">
        <w:rPr>
          <w:rFonts w:ascii="Times New Roman" w:hAnsi="Times New Roman" w:cs="Times New Roman"/>
          <w:bCs/>
          <w:sz w:val="24"/>
          <w:szCs w:val="24"/>
        </w:rPr>
        <w:t xml:space="preserve"> Jednostką odpowiedzialną za realizację zadania jest Gmina Siedliszcze. </w:t>
      </w:r>
      <w:r w:rsidRPr="00FC7BF7">
        <w:rPr>
          <w:rFonts w:ascii="Times New Roman" w:hAnsi="Times New Roman" w:cs="Times New Roman"/>
          <w:sz w:val="24"/>
          <w:szCs w:val="24"/>
        </w:rPr>
        <w:t xml:space="preserve">Okres realizacji przedsięwzięcia obejmuje lata 2023-2025, łączne planowane nakłady finansowe przeznaczone na realizację przedsięwzięcia wynoszą </w:t>
      </w:r>
      <w:r w:rsidR="007F7823" w:rsidRPr="00FC7BF7">
        <w:rPr>
          <w:rFonts w:ascii="Times New Roman" w:hAnsi="Times New Roman" w:cs="Times New Roman"/>
          <w:sz w:val="24"/>
          <w:szCs w:val="24"/>
        </w:rPr>
        <w:t>845</w:t>
      </w:r>
      <w:r w:rsidRPr="00FC7BF7">
        <w:rPr>
          <w:rFonts w:ascii="Times New Roman" w:hAnsi="Times New Roman" w:cs="Times New Roman"/>
          <w:sz w:val="24"/>
          <w:szCs w:val="24"/>
        </w:rPr>
        <w:t xml:space="preserve"> 000,00 zł</w:t>
      </w:r>
    </w:p>
    <w:p w14:paraId="3100214E" w14:textId="77777777" w:rsidR="006F3316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hAnsi="Times New Roman" w:cs="Times New Roman"/>
          <w:sz w:val="24"/>
          <w:szCs w:val="24"/>
        </w:rPr>
        <w:t xml:space="preserve">- Modernizacja i rozbudowa infrastruktury wodno-kanalizacyjnej w Gminie Siedliszcze- projekt RPOW WL -  1 133 197,09 zł. </w:t>
      </w:r>
    </w:p>
    <w:p w14:paraId="6D0A859A" w14:textId="4E46DD17" w:rsidR="006F3316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hAnsi="Times New Roman" w:cs="Times New Roman"/>
          <w:sz w:val="24"/>
          <w:szCs w:val="24"/>
        </w:rPr>
        <w:t>- Modernizacja oczyszczalni ścieków wraz z infrastrukturą towarzysząc w Brzezinach - śr. z RF Polski Ład</w:t>
      </w:r>
      <w:r w:rsidR="00FC7BF7">
        <w:rPr>
          <w:rFonts w:ascii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hAnsi="Times New Roman" w:cs="Times New Roman"/>
          <w:sz w:val="24"/>
          <w:szCs w:val="24"/>
        </w:rPr>
        <w:t>-</w:t>
      </w:r>
      <w:r w:rsidR="00FC7BF7">
        <w:rPr>
          <w:rFonts w:ascii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hAnsi="Times New Roman" w:cs="Times New Roman"/>
          <w:sz w:val="24"/>
          <w:szCs w:val="24"/>
        </w:rPr>
        <w:t>2 2</w:t>
      </w:r>
      <w:r w:rsidR="007F7823" w:rsidRPr="00FC7BF7">
        <w:rPr>
          <w:rFonts w:ascii="Times New Roman" w:hAnsi="Times New Roman" w:cs="Times New Roman"/>
          <w:sz w:val="24"/>
          <w:szCs w:val="24"/>
        </w:rPr>
        <w:t>6</w:t>
      </w:r>
      <w:r w:rsidRPr="00FC7BF7">
        <w:rPr>
          <w:rFonts w:ascii="Times New Roman" w:hAnsi="Times New Roman" w:cs="Times New Roman"/>
          <w:sz w:val="24"/>
          <w:szCs w:val="24"/>
        </w:rPr>
        <w:t xml:space="preserve">4 000,00 zł. </w:t>
      </w:r>
      <w:r w:rsidRPr="00FC7BF7">
        <w:rPr>
          <w:rFonts w:ascii="Times New Roman" w:hAnsi="Times New Roman" w:cs="Times New Roman"/>
          <w:bCs/>
          <w:sz w:val="24"/>
          <w:szCs w:val="24"/>
        </w:rPr>
        <w:t xml:space="preserve">Jednostką odpowiedzialną za realizację zadania jest Gmina Siedliszcze. </w:t>
      </w:r>
      <w:r w:rsidRPr="00FC7BF7">
        <w:rPr>
          <w:rFonts w:ascii="Times New Roman" w:hAnsi="Times New Roman" w:cs="Times New Roman"/>
          <w:sz w:val="24"/>
          <w:szCs w:val="24"/>
        </w:rPr>
        <w:t>Okres realizacji przedsięwzięcia obejmuje lata 2023-2024, łączne planowane nakłady finansowe przeznaczone na realizację przedsięwzięcia wynoszą 2 264 563,45 zł</w:t>
      </w:r>
    </w:p>
    <w:p w14:paraId="57E097FE" w14:textId="4C613687" w:rsidR="006F3316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7BF7">
        <w:rPr>
          <w:rFonts w:ascii="Times New Roman" w:hAnsi="Times New Roman" w:cs="Times New Roman"/>
          <w:bCs/>
          <w:sz w:val="24"/>
          <w:szCs w:val="24"/>
        </w:rPr>
        <w:t xml:space="preserve">- Przebudowa drogi powiatowej nr 1808 L w kwocie 9 100 000,00 zł. </w:t>
      </w:r>
      <w:r w:rsidRPr="00FC7BF7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19320881"/>
      <w:r w:rsidRPr="00FC7BF7">
        <w:rPr>
          <w:rFonts w:ascii="Times New Roman" w:hAnsi="Times New Roman" w:cs="Times New Roman"/>
          <w:sz w:val="24"/>
          <w:szCs w:val="24"/>
        </w:rPr>
        <w:t>Okres realizacji przedsięwzięcia obejmuje lata 2022-2024, łączne planowane nakłady finansowe przeznaczone na realizację przedsięwzięcia wynoszą 9 110 000,00 zł. Jednostką odpowiedzialną za realizację jest Gmina Siedliszcze. Gmina otrzyma dotację na realizację zadania z PROW w kwocie 5 000 000</w:t>
      </w:r>
      <w:r w:rsidR="00FC7BF7">
        <w:rPr>
          <w:rFonts w:ascii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hAnsi="Times New Roman" w:cs="Times New Roman"/>
          <w:sz w:val="24"/>
          <w:szCs w:val="24"/>
        </w:rPr>
        <w:t>zł.</w:t>
      </w:r>
    </w:p>
    <w:bookmarkEnd w:id="1"/>
    <w:p w14:paraId="5E33DF1C" w14:textId="77777777" w:rsidR="006F3316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7BF7">
        <w:rPr>
          <w:rFonts w:ascii="Times New Roman" w:hAnsi="Times New Roman" w:cs="Times New Roman"/>
          <w:bCs/>
          <w:sz w:val="24"/>
          <w:szCs w:val="24"/>
        </w:rPr>
        <w:t>- Przebudowa drogi powiatowej nr 1809 L wraz z przyległymi drogami gminnymi 15 001 000,00 zł.</w:t>
      </w:r>
      <w:r w:rsidRPr="00FC7BF7">
        <w:rPr>
          <w:rFonts w:ascii="Times New Roman" w:hAnsi="Times New Roman" w:cs="Times New Roman"/>
          <w:sz w:val="24"/>
          <w:szCs w:val="24"/>
        </w:rPr>
        <w:t xml:space="preserve"> Okres realizacji przedsięwzięcia obejmuje lata 2022-2024, łączne planowane nakłady finansowe przeznaczone na realizację przedsięwzięcia wynoszą 15 066 615,00 zł. Jednostką odpowiedzialną za realizację jest Gmina Siedliszcze.</w:t>
      </w:r>
    </w:p>
    <w:p w14:paraId="07032E56" w14:textId="77777777" w:rsidR="006F3316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7BF7">
        <w:rPr>
          <w:rFonts w:ascii="Times New Roman" w:hAnsi="Times New Roman" w:cs="Times New Roman"/>
          <w:bCs/>
          <w:sz w:val="24"/>
          <w:szCs w:val="24"/>
        </w:rPr>
        <w:t>- Przebudowa dróg gminnych na terenie Gminy Siedliszcze 8 420 000,00 zł</w:t>
      </w:r>
      <w:r w:rsidRPr="00FC7BF7">
        <w:rPr>
          <w:rFonts w:ascii="Times New Roman" w:hAnsi="Times New Roman" w:cs="Times New Roman"/>
          <w:sz w:val="24"/>
          <w:szCs w:val="24"/>
        </w:rPr>
        <w:t xml:space="preserve"> Okres realizacji przedsięwzięcia obejmuje lata 2021-2024, łączne planowane nakłady finansowe przeznaczone na </w:t>
      </w:r>
      <w:r w:rsidRPr="00FC7BF7">
        <w:rPr>
          <w:rFonts w:ascii="Times New Roman" w:hAnsi="Times New Roman" w:cs="Times New Roman"/>
          <w:sz w:val="24"/>
          <w:szCs w:val="24"/>
        </w:rPr>
        <w:lastRenderedPageBreak/>
        <w:t>realizację przedsięwzięcia wynoszą 8 485 924,94 zł. Jednostką odpowiedzialną za realizację jest Gmina Siedliszcze.</w:t>
      </w:r>
    </w:p>
    <w:p w14:paraId="152A5589" w14:textId="53A82CB7" w:rsidR="006F3316" w:rsidRPr="00FC7BF7" w:rsidRDefault="00025EAA" w:rsidP="000F463A">
      <w:pPr>
        <w:pStyle w:val="Tekstpodstawowywcity21"/>
        <w:ind w:firstLine="0"/>
      </w:pPr>
      <w:r w:rsidRPr="00FC7BF7">
        <w:t>-</w:t>
      </w:r>
      <w:r w:rsidR="006F3316" w:rsidRPr="00FC7BF7">
        <w:t xml:space="preserve"> Wydatki majątkowe w kwocie 180 000,00 zł na zakup gruntów mienia komunalnego.</w:t>
      </w:r>
    </w:p>
    <w:p w14:paraId="539ADB77" w14:textId="5F987F95" w:rsidR="006F3316" w:rsidRPr="00FC7BF7" w:rsidRDefault="00025EAA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hAnsi="Times New Roman" w:cs="Times New Roman"/>
          <w:sz w:val="24"/>
          <w:szCs w:val="24"/>
        </w:rPr>
        <w:t xml:space="preserve">- Budowa placu manewrowego przy Zespole Szkół w Siedliszczu </w:t>
      </w:r>
      <w:r w:rsidR="006F3316" w:rsidRPr="00FC7BF7">
        <w:rPr>
          <w:rFonts w:ascii="Times New Roman" w:hAnsi="Times New Roman" w:cs="Times New Roman"/>
          <w:sz w:val="24"/>
          <w:szCs w:val="24"/>
        </w:rPr>
        <w:t xml:space="preserve">w kwocie  205 000,00 zł </w:t>
      </w:r>
    </w:p>
    <w:p w14:paraId="139D5D32" w14:textId="10E4709E" w:rsidR="006F3316" w:rsidRPr="00FC7BF7" w:rsidRDefault="00025EAA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hAnsi="Times New Roman" w:cs="Times New Roman"/>
          <w:sz w:val="24"/>
          <w:szCs w:val="24"/>
        </w:rPr>
        <w:t xml:space="preserve">- Budowa żłobka w m. Siedliszcze </w:t>
      </w:r>
      <w:r w:rsidR="006F3316" w:rsidRPr="00FC7BF7">
        <w:rPr>
          <w:rFonts w:ascii="Times New Roman" w:hAnsi="Times New Roman" w:cs="Times New Roman"/>
          <w:sz w:val="24"/>
          <w:szCs w:val="24"/>
        </w:rPr>
        <w:t xml:space="preserve">w kwocie 120 000,00 zł </w:t>
      </w:r>
    </w:p>
    <w:p w14:paraId="063BBC7B" w14:textId="3FAAB94C" w:rsidR="006F3316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hAnsi="Times New Roman" w:cs="Times New Roman"/>
          <w:sz w:val="24"/>
          <w:szCs w:val="24"/>
        </w:rPr>
        <w:t xml:space="preserve">- </w:t>
      </w:r>
      <w:r w:rsidR="00025EAA" w:rsidRPr="00FC7BF7">
        <w:rPr>
          <w:rFonts w:ascii="Times New Roman" w:hAnsi="Times New Roman" w:cs="Times New Roman"/>
          <w:sz w:val="24"/>
          <w:szCs w:val="24"/>
        </w:rPr>
        <w:t>R</w:t>
      </w:r>
      <w:r w:rsidRPr="00FC7BF7">
        <w:rPr>
          <w:rFonts w:ascii="Times New Roman" w:hAnsi="Times New Roman" w:cs="Times New Roman"/>
          <w:sz w:val="24"/>
          <w:szCs w:val="24"/>
        </w:rPr>
        <w:t>enowacj</w:t>
      </w:r>
      <w:r w:rsidR="00025EAA" w:rsidRPr="00FC7BF7">
        <w:rPr>
          <w:rFonts w:ascii="Times New Roman" w:hAnsi="Times New Roman" w:cs="Times New Roman"/>
          <w:sz w:val="24"/>
          <w:szCs w:val="24"/>
        </w:rPr>
        <w:t>a</w:t>
      </w:r>
      <w:r w:rsidRPr="00FC7BF7">
        <w:rPr>
          <w:rFonts w:ascii="Times New Roman" w:hAnsi="Times New Roman" w:cs="Times New Roman"/>
          <w:sz w:val="24"/>
          <w:szCs w:val="24"/>
        </w:rPr>
        <w:t xml:space="preserve"> wiecznej Lam</w:t>
      </w:r>
      <w:r w:rsidR="00025EAA" w:rsidRPr="00FC7BF7">
        <w:rPr>
          <w:rFonts w:ascii="Times New Roman" w:hAnsi="Times New Roman" w:cs="Times New Roman"/>
          <w:sz w:val="24"/>
          <w:szCs w:val="24"/>
        </w:rPr>
        <w:t>p</w:t>
      </w:r>
      <w:r w:rsidRPr="00FC7BF7">
        <w:rPr>
          <w:rFonts w:ascii="Times New Roman" w:hAnsi="Times New Roman" w:cs="Times New Roman"/>
          <w:sz w:val="24"/>
          <w:szCs w:val="24"/>
        </w:rPr>
        <w:t>ki w kościele Parafii Rzymsko Katolickiej Matki Boskiej Częstochowskiej w Siedliszczu - śr. własne 10 000,00 zł</w:t>
      </w:r>
    </w:p>
    <w:p w14:paraId="3CBA6CE3" w14:textId="1C540611" w:rsidR="006F3316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hAnsi="Times New Roman" w:cs="Times New Roman"/>
          <w:sz w:val="24"/>
          <w:szCs w:val="24"/>
        </w:rPr>
        <w:t xml:space="preserve">- </w:t>
      </w:r>
      <w:r w:rsidR="00025EAA" w:rsidRPr="00FC7BF7">
        <w:rPr>
          <w:rFonts w:ascii="Times New Roman" w:hAnsi="Times New Roman" w:cs="Times New Roman"/>
          <w:sz w:val="24"/>
          <w:szCs w:val="24"/>
        </w:rPr>
        <w:t>W</w:t>
      </w:r>
      <w:r w:rsidRPr="00FC7BF7">
        <w:rPr>
          <w:rFonts w:ascii="Times New Roman" w:hAnsi="Times New Roman" w:cs="Times New Roman"/>
          <w:sz w:val="24"/>
          <w:szCs w:val="24"/>
        </w:rPr>
        <w:t>ykonanie prac restauratorskich zabytkowej płyty nagrobnej Zofii Radwańskiej w Siedliszczu -                     śr. z Rządowego Programu Odbudowy Zabytków 102 000,00 zł</w:t>
      </w:r>
    </w:p>
    <w:p w14:paraId="56F00EC4" w14:textId="1416A459" w:rsidR="006F3316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hAnsi="Times New Roman" w:cs="Times New Roman"/>
          <w:sz w:val="24"/>
          <w:szCs w:val="24"/>
        </w:rPr>
        <w:t xml:space="preserve">- </w:t>
      </w:r>
      <w:r w:rsidR="00025EAA" w:rsidRPr="00FC7BF7">
        <w:rPr>
          <w:rFonts w:ascii="Times New Roman" w:hAnsi="Times New Roman" w:cs="Times New Roman"/>
          <w:sz w:val="24"/>
          <w:szCs w:val="24"/>
        </w:rPr>
        <w:t>W</w:t>
      </w:r>
      <w:r w:rsidRPr="00FC7BF7">
        <w:rPr>
          <w:rFonts w:ascii="Times New Roman" w:hAnsi="Times New Roman" w:cs="Times New Roman"/>
          <w:sz w:val="24"/>
          <w:szCs w:val="24"/>
        </w:rPr>
        <w:t xml:space="preserve">ykonanie prac konserwatorskich i restauratorskich oraz modernizacja zespołu dworsko - parkowego Dworu Węglińskich w Siedliszczu - śr. z Rządowego Programu Odbudowy Zabytków </w:t>
      </w:r>
      <w:r w:rsidR="002000D8">
        <w:rPr>
          <w:rFonts w:ascii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hAnsi="Times New Roman" w:cs="Times New Roman"/>
          <w:sz w:val="24"/>
          <w:szCs w:val="24"/>
        </w:rPr>
        <w:t>1 041 600,00 zł</w:t>
      </w:r>
    </w:p>
    <w:p w14:paraId="5609AE2D" w14:textId="013F2A9E" w:rsidR="002021E9" w:rsidRPr="00FC7BF7" w:rsidRDefault="006F3316" w:rsidP="000F46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7BF7">
        <w:rPr>
          <w:rFonts w:ascii="Times New Roman" w:hAnsi="Times New Roman" w:cs="Times New Roman"/>
          <w:sz w:val="24"/>
          <w:szCs w:val="24"/>
        </w:rPr>
        <w:t>-</w:t>
      </w:r>
      <w:r w:rsidR="00025EAA" w:rsidRPr="00FC7BF7">
        <w:rPr>
          <w:rFonts w:ascii="Times New Roman" w:hAnsi="Times New Roman" w:cs="Times New Roman"/>
          <w:sz w:val="24"/>
          <w:szCs w:val="24"/>
        </w:rPr>
        <w:t xml:space="preserve"> Budowa boiska sportowego w m. Chojno Nowe Pierwsze 10 000,00 zł.</w:t>
      </w:r>
    </w:p>
    <w:p w14:paraId="1C8031D9" w14:textId="264ED085" w:rsidR="00E60B8C" w:rsidRPr="00FC7BF7" w:rsidRDefault="001569BF" w:rsidP="00167749">
      <w:pPr>
        <w:spacing w:after="0" w:line="360" w:lineRule="auto"/>
        <w:ind w:left="23" w:right="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W latach 20</w:t>
      </w:r>
      <w:r w:rsidR="00931032" w:rsidRPr="00FC7BF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do 202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7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 xml:space="preserve"> wydatki majątkowe będą realizowane w miarę posiadanych środków, możliwości kredytowych i przede wszystkim możliwych do pozyskania środków zewnętrznych </w:t>
      </w:r>
      <w:r w:rsidR="005640A2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>na realizowane inwestycje.</w:t>
      </w:r>
    </w:p>
    <w:p w14:paraId="6F48EAB1" w14:textId="77777777" w:rsidR="00E501A5" w:rsidRPr="00FC7BF7" w:rsidRDefault="00FD307A" w:rsidP="00167749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C7B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Wynik budżetu</w:t>
      </w:r>
    </w:p>
    <w:p w14:paraId="4A4AF31E" w14:textId="4BB1DB71" w:rsidR="00B171C3" w:rsidRPr="00FC7BF7" w:rsidRDefault="001569BF" w:rsidP="005426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Zakłada się w 20</w:t>
      </w:r>
      <w:r w:rsidR="00931032" w:rsidRPr="00FC7BF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4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 xml:space="preserve"> r. </w:t>
      </w:r>
      <w:r w:rsidR="00554D6A" w:rsidRPr="00FC7BF7">
        <w:rPr>
          <w:rFonts w:ascii="Times New Roman" w:eastAsia="Times New Roman" w:hAnsi="Times New Roman" w:cs="Times New Roman"/>
          <w:sz w:val="24"/>
          <w:szCs w:val="24"/>
        </w:rPr>
        <w:t>deficyt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 xml:space="preserve">  budżet</w:t>
      </w:r>
      <w:r w:rsidR="00554D6A" w:rsidRPr="00FC7BF7">
        <w:rPr>
          <w:rFonts w:ascii="Times New Roman" w:eastAsia="Times New Roman" w:hAnsi="Times New Roman" w:cs="Times New Roman"/>
          <w:sz w:val="24"/>
          <w:szCs w:val="24"/>
        </w:rPr>
        <w:t>owy</w:t>
      </w:r>
      <w:r w:rsidR="007F7823" w:rsidRPr="00FC7BF7">
        <w:rPr>
          <w:rFonts w:ascii="Times New Roman" w:eastAsia="Times New Roman" w:hAnsi="Times New Roman" w:cs="Times New Roman"/>
          <w:sz w:val="24"/>
          <w:szCs w:val="24"/>
        </w:rPr>
        <w:t xml:space="preserve"> w kwocie 940 420,00 zł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 xml:space="preserve"> (jest to różnica między dochodami a wydatkami  budżetu) któr</w:t>
      </w:r>
      <w:r w:rsidR="00554D6A" w:rsidRPr="00FC7BF7">
        <w:rPr>
          <w:rFonts w:ascii="Times New Roman" w:eastAsia="Times New Roman" w:hAnsi="Times New Roman" w:cs="Times New Roman"/>
          <w:sz w:val="24"/>
          <w:szCs w:val="24"/>
        </w:rPr>
        <w:t>y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 xml:space="preserve"> planuje się</w:t>
      </w:r>
      <w:r w:rsidR="00554D6A" w:rsidRPr="00FC7BF7">
        <w:rPr>
          <w:rFonts w:ascii="Times New Roman" w:eastAsia="Times New Roman" w:hAnsi="Times New Roman" w:cs="Times New Roman"/>
          <w:sz w:val="24"/>
          <w:szCs w:val="24"/>
        </w:rPr>
        <w:t xml:space="preserve"> pokryć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4D6A" w:rsidRPr="00FC7BF7">
        <w:rPr>
          <w:rFonts w:ascii="Times New Roman" w:eastAsia="Times New Roman" w:hAnsi="Times New Roman" w:cs="Times New Roman"/>
          <w:sz w:val="24"/>
          <w:szCs w:val="24"/>
        </w:rPr>
        <w:t>przychodami pochodzącymi z zaciągniętych kredytów i pożyczek</w:t>
      </w:r>
      <w:r w:rsidR="007F7823" w:rsidRPr="00FC7B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09D4B7" w14:textId="356466C1" w:rsidR="007F7823" w:rsidRPr="00FC7BF7" w:rsidRDefault="007F7823" w:rsidP="005426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W latach następnych planuje się nadwyżkę budżetową w latach:</w:t>
      </w:r>
    </w:p>
    <w:p w14:paraId="377D0479" w14:textId="67C6C9C3" w:rsidR="00A409FC" w:rsidRPr="00FC7BF7" w:rsidRDefault="004C786C" w:rsidP="005426D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554D6A" w:rsidRPr="00FC7BF7">
        <w:rPr>
          <w:rFonts w:ascii="Times New Roman" w:eastAsia="Times New Roman" w:hAnsi="Times New Roman" w:cs="Times New Roman"/>
          <w:sz w:val="24"/>
          <w:szCs w:val="24"/>
        </w:rPr>
        <w:t>202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5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4D6A" w:rsidRPr="00FC7BF7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ab/>
        <w:t>850 000,00 zł</w:t>
      </w:r>
    </w:p>
    <w:p w14:paraId="52215B31" w14:textId="1CCDDE1B" w:rsidR="00F57755" w:rsidRPr="00FC7BF7" w:rsidRDefault="00F5775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- 202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r. </w:t>
      </w:r>
      <w:r w:rsidR="00FC7BF7">
        <w:rPr>
          <w:rFonts w:ascii="Times New Roman" w:eastAsia="Times New Roman" w:hAnsi="Times New Roman" w:cs="Times New Roman"/>
          <w:sz w:val="24"/>
          <w:szCs w:val="24"/>
        </w:rPr>
        <w:tab/>
      </w:r>
      <w:r w:rsidR="004C786C" w:rsidRPr="00FC7BF7">
        <w:rPr>
          <w:rFonts w:ascii="Times New Roman" w:eastAsia="Times New Roman" w:hAnsi="Times New Roman" w:cs="Times New Roman"/>
          <w:sz w:val="24"/>
          <w:szCs w:val="24"/>
        </w:rPr>
        <w:t>700 000,00</w:t>
      </w:r>
      <w:r w:rsidR="00931032" w:rsidRPr="00FC7BF7">
        <w:rPr>
          <w:rFonts w:ascii="Times New Roman" w:eastAsia="Times New Roman" w:hAnsi="Times New Roman" w:cs="Times New Roman"/>
          <w:sz w:val="24"/>
          <w:szCs w:val="24"/>
        </w:rPr>
        <w:t xml:space="preserve"> zł</w:t>
      </w:r>
    </w:p>
    <w:p w14:paraId="64B43A58" w14:textId="143763CB" w:rsidR="00931032" w:rsidRPr="00FC7BF7" w:rsidRDefault="00931032" w:rsidP="0093103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- 202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r.         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4</w:t>
      </w:r>
      <w:r w:rsidR="004C786C" w:rsidRPr="00FC7BF7">
        <w:rPr>
          <w:rFonts w:ascii="Times New Roman" w:eastAsia="Times New Roman" w:hAnsi="Times New Roman" w:cs="Times New Roman"/>
          <w:sz w:val="24"/>
          <w:szCs w:val="24"/>
        </w:rPr>
        <w:t>0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0</w:t>
      </w:r>
      <w:r w:rsidR="00123A1A" w:rsidRPr="00FC7BF7">
        <w:rPr>
          <w:rFonts w:ascii="Times New Roman" w:eastAsia="Times New Roman" w:hAnsi="Times New Roman" w:cs="Times New Roman"/>
          <w:sz w:val="24"/>
          <w:szCs w:val="24"/>
        </w:rPr>
        <w:t xml:space="preserve"> 000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,00 zł</w:t>
      </w:r>
    </w:p>
    <w:p w14:paraId="28AD72C4" w14:textId="6C0D416F" w:rsidR="00EF1B09" w:rsidRPr="00FC7BF7" w:rsidRDefault="00123A1A" w:rsidP="00167749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- 202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r.         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4</w:t>
      </w:r>
      <w:r w:rsidR="004C786C" w:rsidRPr="00FC7BF7">
        <w:rPr>
          <w:rFonts w:ascii="Times New Roman" w:eastAsia="Times New Roman" w:hAnsi="Times New Roman" w:cs="Times New Roman"/>
          <w:sz w:val="24"/>
          <w:szCs w:val="24"/>
        </w:rPr>
        <w:t>0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3A85" w:rsidRPr="00FC7BF7">
        <w:rPr>
          <w:rFonts w:ascii="Times New Roman" w:eastAsia="Times New Roman" w:hAnsi="Times New Roman" w:cs="Times New Roman"/>
          <w:sz w:val="24"/>
          <w:szCs w:val="24"/>
        </w:rPr>
        <w:t xml:space="preserve"> 0</w:t>
      </w:r>
      <w:r w:rsidR="00554D6A" w:rsidRPr="00FC7BF7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3A85" w:rsidRPr="00FC7BF7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,00 zł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55A2D3" w14:textId="77777777" w:rsidR="00E501A5" w:rsidRPr="00FC7BF7" w:rsidRDefault="00FD307A" w:rsidP="00167749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C7B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Przychody i  rozchody</w:t>
      </w:r>
    </w:p>
    <w:p w14:paraId="354D87AA" w14:textId="305E9722" w:rsidR="004C786C" w:rsidRPr="00FC7BF7" w:rsidRDefault="00FD307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Spłatę długu zaplanowano na podstawie harmonogramów spłat już zaciągnięty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 xml:space="preserve">ch zobowiązań oraz na podstawie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zakładanych harmonogramów spłat pożycze</w:t>
      </w:r>
      <w:r w:rsidR="002D3563" w:rsidRPr="00FC7BF7">
        <w:rPr>
          <w:rFonts w:ascii="Times New Roman" w:eastAsia="Times New Roman" w:hAnsi="Times New Roman" w:cs="Times New Roman"/>
          <w:sz w:val="24"/>
          <w:szCs w:val="24"/>
        </w:rPr>
        <w:t>k i kredy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 xml:space="preserve">tów planowanych </w:t>
      </w:r>
      <w:r w:rsidR="006136C1" w:rsidRPr="00FC7BF7">
        <w:rPr>
          <w:rFonts w:ascii="Times New Roman" w:eastAsia="Times New Roman" w:hAnsi="Times New Roman" w:cs="Times New Roman"/>
          <w:sz w:val="24"/>
          <w:szCs w:val="24"/>
        </w:rPr>
        <w:t xml:space="preserve">do zaciągnięcia. 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36C1" w:rsidRPr="00FC7BF7">
        <w:rPr>
          <w:rFonts w:ascii="Times New Roman" w:eastAsia="Times New Roman" w:hAnsi="Times New Roman" w:cs="Times New Roman"/>
          <w:sz w:val="24"/>
          <w:szCs w:val="24"/>
        </w:rPr>
        <w:t>W 20</w:t>
      </w:r>
      <w:r w:rsidR="00931032" w:rsidRPr="00FC7BF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r. planuje się przychody w kwocie </w:t>
      </w:r>
      <w:r w:rsidR="004C786C" w:rsidRPr="00FC7BF7">
        <w:rPr>
          <w:rFonts w:ascii="Times New Roman" w:eastAsia="Times New Roman" w:hAnsi="Times New Roman" w:cs="Times New Roman"/>
          <w:sz w:val="24"/>
          <w:szCs w:val="24"/>
        </w:rPr>
        <w:t>1 687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7BF7">
        <w:rPr>
          <w:rFonts w:ascii="Times New Roman" w:eastAsia="Times New Roman" w:hAnsi="Times New Roman" w:cs="Times New Roman"/>
          <w:sz w:val="24"/>
          <w:szCs w:val="24"/>
        </w:rPr>
        <w:t>92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0,00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 xml:space="preserve"> zł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pocho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>dzące z</w:t>
      </w:r>
      <w:r w:rsidR="004C786C" w:rsidRPr="00FC7BF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2544DDA" w14:textId="0199D2A0" w:rsidR="002C46CF" w:rsidRPr="00FC7BF7" w:rsidRDefault="004C78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-</w:t>
      </w:r>
      <w:r w:rsidR="00CB235B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 xml:space="preserve"> kredytów </w:t>
      </w:r>
      <w:r w:rsidR="0066777F" w:rsidRPr="00FC7BF7">
        <w:rPr>
          <w:rFonts w:ascii="Times New Roman" w:eastAsia="Times New Roman" w:hAnsi="Times New Roman" w:cs="Times New Roman"/>
          <w:sz w:val="24"/>
          <w:szCs w:val="24"/>
        </w:rPr>
        <w:t>zaciągniętych na rynku krajo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wym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1 600 000,00 zł</w:t>
      </w:r>
    </w:p>
    <w:p w14:paraId="7EC6FECE" w14:textId="2CE15ED2" w:rsidR="004C786C" w:rsidRPr="00FC7BF7" w:rsidRDefault="004C78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-  spłaty pożyczek udzielonych 87 920,00 zł</w:t>
      </w:r>
    </w:p>
    <w:p w14:paraId="14F1C7FB" w14:textId="13FAF04C" w:rsidR="00CB235B" w:rsidRPr="00FC7BF7" w:rsidRDefault="006677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Planuje się 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 xml:space="preserve">rozchody </w:t>
      </w:r>
      <w:r w:rsidR="00CB235B" w:rsidRPr="00FC7BF7">
        <w:rPr>
          <w:rFonts w:ascii="Times New Roman" w:eastAsia="Times New Roman" w:hAnsi="Times New Roman" w:cs="Times New Roman"/>
          <w:sz w:val="24"/>
          <w:szCs w:val="24"/>
        </w:rPr>
        <w:t xml:space="preserve">w kwocie </w:t>
      </w:r>
      <w:r w:rsidR="007F7823" w:rsidRPr="00FC7BF7">
        <w:rPr>
          <w:rFonts w:ascii="Times New Roman" w:eastAsia="Times New Roman" w:hAnsi="Times New Roman" w:cs="Times New Roman"/>
          <w:sz w:val="24"/>
          <w:szCs w:val="24"/>
        </w:rPr>
        <w:t>747 500</w:t>
      </w:r>
      <w:r w:rsidR="00CB235B" w:rsidRPr="00FC7BF7">
        <w:rPr>
          <w:rFonts w:ascii="Times New Roman" w:eastAsia="Times New Roman" w:hAnsi="Times New Roman" w:cs="Times New Roman"/>
          <w:sz w:val="24"/>
          <w:szCs w:val="24"/>
        </w:rPr>
        <w:t xml:space="preserve">,00 zł </w:t>
      </w:r>
      <w:r w:rsidR="00B171C3" w:rsidRPr="00FC7BF7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>spłatę kr</w:t>
      </w:r>
      <w:r w:rsidR="002D3563" w:rsidRPr="00FC7BF7">
        <w:rPr>
          <w:rFonts w:ascii="Times New Roman" w:eastAsia="Times New Roman" w:hAnsi="Times New Roman" w:cs="Times New Roman"/>
          <w:sz w:val="24"/>
          <w:szCs w:val="24"/>
        </w:rPr>
        <w:t xml:space="preserve">edytów i pożyczek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długoterminowych zaciągniętych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 xml:space="preserve"> w latach poprzednich</w:t>
      </w:r>
      <w:r w:rsidR="00B171C3" w:rsidRPr="00FC7B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6136C1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4157245" w14:textId="5F92204A" w:rsidR="00167749" w:rsidRPr="00FC7BF7" w:rsidRDefault="0066777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Od 20</w:t>
      </w:r>
      <w:r w:rsidR="002C46CF" w:rsidRPr="00FC7BF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5</w:t>
      </w:r>
      <w:r w:rsidR="002C46CF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r. </w:t>
      </w:r>
      <w:r w:rsidR="002D3563" w:rsidRPr="00FC7BF7">
        <w:rPr>
          <w:rFonts w:ascii="Times New Roman" w:eastAsia="Times New Roman" w:hAnsi="Times New Roman" w:cs="Times New Roman"/>
          <w:sz w:val="24"/>
          <w:szCs w:val="24"/>
        </w:rPr>
        <w:t>i w</w:t>
      </w:r>
      <w:r w:rsidR="00FD307A" w:rsidRPr="00FC7BF7">
        <w:rPr>
          <w:rFonts w:ascii="Times New Roman" w:eastAsia="Times New Roman" w:hAnsi="Times New Roman" w:cs="Times New Roman"/>
          <w:sz w:val="24"/>
          <w:szCs w:val="24"/>
        </w:rPr>
        <w:t xml:space="preserve"> pozostałych latach objętych prognozą zakłada się rozchody pokryć nadwyżką budżetową.</w:t>
      </w:r>
    </w:p>
    <w:p w14:paraId="5BA3F27E" w14:textId="77777777" w:rsidR="00E501A5" w:rsidRPr="00FC7BF7" w:rsidRDefault="00FD30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C7B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Kwota długu</w:t>
      </w:r>
    </w:p>
    <w:p w14:paraId="3B9AA8FC" w14:textId="09815E3B" w:rsidR="0012386A" w:rsidRPr="00FC7BF7" w:rsidRDefault="00FD307A" w:rsidP="007F2BF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Częścią wieloletniej prognozy finansowej jest prognoza kwoty długu sporządzona na okres,</w:t>
      </w:r>
      <w:r w:rsidR="00646D6F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na który zaciągnięto zobowiązania. Spłata ostatniej raty zaciągniętych kredytów i</w:t>
      </w:r>
      <w:r w:rsidR="006136C1" w:rsidRPr="00FC7BF7">
        <w:rPr>
          <w:rFonts w:ascii="Times New Roman" w:eastAsia="Times New Roman" w:hAnsi="Times New Roman" w:cs="Times New Roman"/>
          <w:sz w:val="24"/>
          <w:szCs w:val="24"/>
        </w:rPr>
        <w:t xml:space="preserve"> pożyczek  przypada na rok 202</w:t>
      </w:r>
      <w:r w:rsidR="00CB235B" w:rsidRPr="00FC7BF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i w związku z tym prognozę spłaty kwo</w:t>
      </w:r>
      <w:r w:rsidR="006136C1" w:rsidRPr="00FC7BF7">
        <w:rPr>
          <w:rFonts w:ascii="Times New Roman" w:eastAsia="Times New Roman" w:hAnsi="Times New Roman" w:cs="Times New Roman"/>
          <w:sz w:val="24"/>
          <w:szCs w:val="24"/>
        </w:rPr>
        <w:t xml:space="preserve">ty długu opracowano na lata </w:t>
      </w:r>
      <w:r w:rsidR="00CB2805" w:rsidRPr="00FC7BF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C46CF" w:rsidRPr="00FC7BF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B235B" w:rsidRPr="00FC7BF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. Z analizy kwoty długu wynika że</w:t>
      </w:r>
      <w:r w:rsidR="00C340DC" w:rsidRPr="00FC7BF7">
        <w:rPr>
          <w:rFonts w:ascii="Times New Roman" w:eastAsia="Times New Roman" w:hAnsi="Times New Roman" w:cs="Times New Roman"/>
          <w:sz w:val="24"/>
          <w:szCs w:val="24"/>
        </w:rPr>
        <w:t>, k</w:t>
      </w:r>
      <w:r w:rsidR="006136C1" w:rsidRPr="00FC7BF7">
        <w:rPr>
          <w:rFonts w:ascii="Times New Roman" w:eastAsia="Times New Roman" w:hAnsi="Times New Roman" w:cs="Times New Roman"/>
          <w:sz w:val="24"/>
          <w:szCs w:val="24"/>
        </w:rPr>
        <w:t>wota długu na początek  20</w:t>
      </w:r>
      <w:r w:rsidR="002C46CF" w:rsidRPr="00FC7BF7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r. wynosić będzie </w:t>
      </w:r>
      <w:r w:rsidR="004C786C" w:rsidRPr="00FC7BF7">
        <w:rPr>
          <w:rFonts w:ascii="Times New Roman" w:eastAsia="Times New Roman" w:hAnsi="Times New Roman" w:cs="Times New Roman"/>
          <w:sz w:val="24"/>
          <w:szCs w:val="24"/>
        </w:rPr>
        <w:t>1 49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7 500,00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zł.</w:t>
      </w:r>
      <w:r w:rsidR="007F2BFA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Wskaźnik o którym  mowa w art. 243 ufp</w:t>
      </w:r>
      <w:r w:rsidR="007F2BFA" w:rsidRPr="00FC7BF7">
        <w:rPr>
          <w:rFonts w:ascii="Times New Roman" w:eastAsia="Times New Roman" w:hAnsi="Times New Roman" w:cs="Times New Roman"/>
          <w:sz w:val="24"/>
          <w:szCs w:val="24"/>
        </w:rPr>
        <w:t xml:space="preserve"> służący o</w:t>
      </w:r>
      <w:r w:rsidR="007F2BFA" w:rsidRPr="00FC7BF7">
        <w:rPr>
          <w:rStyle w:val="alb-s"/>
          <w:rFonts w:ascii="Times New Roman" w:hAnsi="Times New Roman" w:cs="Times New Roman"/>
          <w:sz w:val="24"/>
          <w:szCs w:val="24"/>
        </w:rPr>
        <w:t>graniczeniu zadłużenia j.s.t. określający indywidualny wskaźnik zadłużenia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386A" w:rsidRPr="00FC7BF7">
        <w:rPr>
          <w:rFonts w:ascii="Times New Roman" w:eastAsia="Times New Roman" w:hAnsi="Times New Roman" w:cs="Times New Roman"/>
          <w:sz w:val="24"/>
          <w:szCs w:val="24"/>
        </w:rPr>
        <w:t>służący zwiększeniu bezpieczeństw</w:t>
      </w:r>
      <w:r w:rsidR="007F2F7A" w:rsidRPr="00FC7BF7">
        <w:rPr>
          <w:rFonts w:ascii="Times New Roman" w:eastAsia="Times New Roman" w:hAnsi="Times New Roman" w:cs="Times New Roman"/>
          <w:sz w:val="24"/>
          <w:szCs w:val="24"/>
        </w:rPr>
        <w:t>a</w:t>
      </w:r>
      <w:r w:rsidR="0012386A" w:rsidRPr="00FC7BF7">
        <w:rPr>
          <w:rFonts w:ascii="Times New Roman" w:eastAsia="Times New Roman" w:hAnsi="Times New Roman" w:cs="Times New Roman"/>
          <w:sz w:val="24"/>
          <w:szCs w:val="24"/>
        </w:rPr>
        <w:t xml:space="preserve"> finansowego gminy </w:t>
      </w:r>
      <w:r w:rsidR="007F2BFA" w:rsidRPr="00FC7BF7">
        <w:rPr>
          <w:rFonts w:ascii="Times New Roman" w:eastAsia="Times New Roman" w:hAnsi="Times New Roman" w:cs="Times New Roman"/>
          <w:sz w:val="24"/>
          <w:szCs w:val="24"/>
        </w:rPr>
        <w:t>jest zachowany począwszy</w:t>
      </w:r>
      <w:r w:rsidR="0012386A" w:rsidRPr="00FC7BF7">
        <w:rPr>
          <w:rFonts w:ascii="Times New Roman" w:eastAsia="Times New Roman" w:hAnsi="Times New Roman" w:cs="Times New Roman"/>
          <w:sz w:val="24"/>
          <w:szCs w:val="24"/>
        </w:rPr>
        <w:t xml:space="preserve"> od 202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4</w:t>
      </w:r>
      <w:r w:rsidR="0012386A" w:rsidRPr="00FC7BF7">
        <w:rPr>
          <w:rFonts w:ascii="Times New Roman" w:eastAsia="Times New Roman" w:hAnsi="Times New Roman" w:cs="Times New Roman"/>
          <w:sz w:val="24"/>
          <w:szCs w:val="24"/>
        </w:rPr>
        <w:t xml:space="preserve"> do 202</w:t>
      </w:r>
      <w:r w:rsidR="00CB235B" w:rsidRPr="00FC7BF7">
        <w:rPr>
          <w:rFonts w:ascii="Times New Roman" w:eastAsia="Times New Roman" w:hAnsi="Times New Roman" w:cs="Times New Roman"/>
          <w:sz w:val="24"/>
          <w:szCs w:val="24"/>
        </w:rPr>
        <w:t>8</w:t>
      </w:r>
      <w:r w:rsidR="007F2BFA" w:rsidRPr="00FC7BF7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</w:p>
    <w:p w14:paraId="3751A3E3" w14:textId="77777777" w:rsidR="00C340DC" w:rsidRPr="00FC7BF7" w:rsidRDefault="00C340D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091B39" w14:textId="6ED6C2B3" w:rsidR="00E501A5" w:rsidRPr="00FC7BF7" w:rsidRDefault="00FD307A" w:rsidP="00EF1B0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Wykaz przedsięwzięć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stanowiący załącznik Nr 2 do Uchwały w sprawie wieloletniej prognozy finansowej prezentuje wieloletnie przedsięwzięcia na zadania  finansowane</w:t>
      </w:r>
      <w:r w:rsidR="005640A2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ze środków własnych</w:t>
      </w:r>
      <w:r w:rsidR="00EF1B09" w:rsidRPr="00FC7BF7">
        <w:rPr>
          <w:rFonts w:ascii="Times New Roman" w:eastAsia="Times New Roman" w:hAnsi="Times New Roman" w:cs="Times New Roman"/>
          <w:sz w:val="24"/>
          <w:szCs w:val="24"/>
        </w:rPr>
        <w:t xml:space="preserve"> i wydatki na projekt finansowany częściowo ze środków Unii Europejskiej.</w:t>
      </w:r>
    </w:p>
    <w:p w14:paraId="2E4C5DF3" w14:textId="77777777" w:rsidR="00DD0BF5" w:rsidRPr="00FC7BF7" w:rsidRDefault="00FD307A" w:rsidP="00EF1B0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Limit wydatków </w:t>
      </w:r>
      <w:r w:rsidR="006136C1" w:rsidRPr="00FC7BF7">
        <w:rPr>
          <w:rFonts w:ascii="Times New Roman" w:eastAsia="Times New Roman" w:hAnsi="Times New Roman" w:cs="Times New Roman"/>
          <w:sz w:val="24"/>
          <w:szCs w:val="24"/>
        </w:rPr>
        <w:t>określono</w:t>
      </w:r>
      <w:r w:rsidR="00DD0BF5" w:rsidRPr="00FC7BF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F5E54D3" w14:textId="490D2449" w:rsidR="004C786C" w:rsidRPr="00FC7BF7" w:rsidRDefault="004C786C" w:rsidP="00EF1B0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_Hlk155178005"/>
      <w:r w:rsidR="00DD0BF5" w:rsidRPr="00FC7BF7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6136C1" w:rsidRPr="00FC7BF7">
        <w:rPr>
          <w:rFonts w:ascii="Times New Roman" w:eastAsia="Times New Roman" w:hAnsi="Times New Roman" w:cs="Times New Roman"/>
          <w:sz w:val="24"/>
          <w:szCs w:val="24"/>
        </w:rPr>
        <w:t>n</w:t>
      </w:r>
      <w:r w:rsidR="008E1378" w:rsidRPr="00FC7BF7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FE1DAF" w:rsidRPr="00FC7BF7">
        <w:rPr>
          <w:rFonts w:ascii="Times New Roman" w:eastAsia="Times New Roman" w:hAnsi="Times New Roman" w:cs="Times New Roman"/>
          <w:sz w:val="24"/>
          <w:szCs w:val="24"/>
        </w:rPr>
        <w:t>rok 202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>4</w:t>
      </w:r>
      <w:r w:rsidR="00FE1DAF" w:rsidRPr="00FC7BF7">
        <w:rPr>
          <w:rFonts w:ascii="Times New Roman" w:eastAsia="Times New Roman" w:hAnsi="Times New Roman" w:cs="Times New Roman"/>
          <w:sz w:val="24"/>
          <w:szCs w:val="24"/>
        </w:rPr>
        <w:t xml:space="preserve"> w kwocie</w:t>
      </w:r>
      <w:r w:rsidR="007F2F7A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0BF5" w:rsidRPr="00FC7BF7">
        <w:rPr>
          <w:rFonts w:ascii="Times New Roman" w:eastAsia="Times New Roman" w:hAnsi="Times New Roman" w:cs="Times New Roman"/>
          <w:sz w:val="24"/>
          <w:szCs w:val="24"/>
        </w:rPr>
        <w:t xml:space="preserve">35 079 588,00 </w:t>
      </w:r>
      <w:r w:rsidR="00FE1DAF" w:rsidRPr="00FC7BF7">
        <w:rPr>
          <w:rFonts w:ascii="Times New Roman" w:eastAsia="Times New Roman" w:hAnsi="Times New Roman" w:cs="Times New Roman"/>
          <w:sz w:val="24"/>
          <w:szCs w:val="24"/>
        </w:rPr>
        <w:t>zł</w:t>
      </w:r>
      <w:bookmarkEnd w:id="2"/>
      <w:r w:rsidR="002C46CF" w:rsidRPr="00FC7B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E1378" w:rsidRPr="00FC7BF7">
        <w:rPr>
          <w:rFonts w:ascii="Times New Roman" w:eastAsia="Times New Roman" w:hAnsi="Times New Roman" w:cs="Times New Roman"/>
          <w:sz w:val="24"/>
          <w:szCs w:val="24"/>
        </w:rPr>
        <w:t>są to planowane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0F582C3" w14:textId="542450CC" w:rsidR="004C786C" w:rsidRPr="00FC7BF7" w:rsidRDefault="008E1378" w:rsidP="00EF1B0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786C" w:rsidRPr="00FC7BF7">
        <w:rPr>
          <w:rFonts w:ascii="Times New Roman" w:eastAsia="Times New Roman" w:hAnsi="Times New Roman" w:cs="Times New Roman"/>
          <w:sz w:val="24"/>
          <w:szCs w:val="24"/>
        </w:rPr>
        <w:t xml:space="preserve">- wydatki </w:t>
      </w:r>
      <w:r w:rsidR="00646D6F" w:rsidRPr="00FC7BF7">
        <w:rPr>
          <w:rFonts w:ascii="Times New Roman" w:eastAsia="Times New Roman" w:hAnsi="Times New Roman" w:cs="Times New Roman"/>
          <w:sz w:val="24"/>
          <w:szCs w:val="24"/>
        </w:rPr>
        <w:t xml:space="preserve">bieżące </w:t>
      </w:r>
      <w:r w:rsidR="004C786C" w:rsidRPr="00FC7BF7">
        <w:rPr>
          <w:rFonts w:ascii="Times New Roman" w:eastAsia="Times New Roman" w:hAnsi="Times New Roman" w:cs="Times New Roman"/>
          <w:sz w:val="24"/>
          <w:szCs w:val="24"/>
        </w:rPr>
        <w:t>w kwocie 29 588,00 zł</w:t>
      </w:r>
    </w:p>
    <w:p w14:paraId="247EC735" w14:textId="10CFC723" w:rsidR="004C786C" w:rsidRPr="00FC7BF7" w:rsidRDefault="004C786C" w:rsidP="00EF1B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- wydatki majątkowe</w:t>
      </w:r>
      <w:r w:rsidR="0051476A" w:rsidRPr="00FC7B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7BF7">
        <w:rPr>
          <w:rFonts w:ascii="Times New Roman" w:hAnsi="Times New Roman" w:cs="Times New Roman"/>
          <w:bCs/>
          <w:sz w:val="24"/>
          <w:szCs w:val="24"/>
        </w:rPr>
        <w:t>w kwocie 35 050 000,00 zł</w:t>
      </w:r>
    </w:p>
    <w:p w14:paraId="66968D22" w14:textId="45277561" w:rsidR="00DD0BF5" w:rsidRPr="00FC7BF7" w:rsidRDefault="00DD0BF5" w:rsidP="00EF1B09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2) na rok 2025 wydatki majątkowe w kwocie 1 410 000,00 zł</w:t>
      </w:r>
    </w:p>
    <w:p w14:paraId="7CCA4E65" w14:textId="6A59FE76" w:rsidR="00E501A5" w:rsidRPr="00FC7BF7" w:rsidRDefault="00FD307A" w:rsidP="00EF1B0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Łączna kwota limitu zobowiązań na wydatki wynosi </w:t>
      </w:r>
      <w:r w:rsidR="006136C1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_Hlk155177672"/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 xml:space="preserve">36 </w:t>
      </w:r>
      <w:r w:rsidR="00FA0F46" w:rsidRPr="00FC7BF7">
        <w:rPr>
          <w:rFonts w:ascii="Times New Roman" w:eastAsia="Times New Roman" w:hAnsi="Times New Roman" w:cs="Times New Roman"/>
          <w:sz w:val="24"/>
          <w:szCs w:val="24"/>
        </w:rPr>
        <w:t>489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 xml:space="preserve"> 588,00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3"/>
      <w:r w:rsidRPr="00FC7BF7">
        <w:rPr>
          <w:rFonts w:ascii="Times New Roman" w:eastAsia="Times New Roman" w:hAnsi="Times New Roman" w:cs="Times New Roman"/>
          <w:sz w:val="24"/>
          <w:szCs w:val="24"/>
        </w:rPr>
        <w:t>zł</w:t>
      </w:r>
      <w:r w:rsidR="00FA0F46" w:rsidRPr="00FC7BF7">
        <w:rPr>
          <w:rFonts w:ascii="Times New Roman" w:eastAsia="Times New Roman" w:hAnsi="Times New Roman" w:cs="Times New Roman"/>
          <w:sz w:val="24"/>
          <w:szCs w:val="24"/>
        </w:rPr>
        <w:t xml:space="preserve"> w tym:</w:t>
      </w:r>
    </w:p>
    <w:p w14:paraId="6B33BCF0" w14:textId="77777777" w:rsidR="00DD0BF5" w:rsidRPr="00FC7BF7" w:rsidRDefault="00DD0BF5" w:rsidP="00DD0BF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- wydatki bieżące w kwocie 29 588,00 zł</w:t>
      </w:r>
    </w:p>
    <w:p w14:paraId="3AE4379E" w14:textId="428DCB55" w:rsidR="00DD0BF5" w:rsidRPr="00FC7BF7" w:rsidRDefault="00DD0BF5" w:rsidP="00DD0BF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 - wydatki majątkowe</w:t>
      </w:r>
      <w:r w:rsidRPr="00FC7BF7">
        <w:rPr>
          <w:rFonts w:ascii="Times New Roman" w:hAnsi="Times New Roman" w:cs="Times New Roman"/>
          <w:bCs/>
          <w:sz w:val="24"/>
          <w:szCs w:val="24"/>
        </w:rPr>
        <w:t xml:space="preserve"> w kwocie </w:t>
      </w:r>
      <w:r w:rsidR="007F7823" w:rsidRPr="00FC7BF7">
        <w:rPr>
          <w:rFonts w:ascii="Times New Roman" w:hAnsi="Times New Roman" w:cs="Times New Roman"/>
          <w:bCs/>
          <w:sz w:val="24"/>
          <w:szCs w:val="24"/>
        </w:rPr>
        <w:t>36 460</w:t>
      </w:r>
      <w:r w:rsidRPr="00FC7BF7">
        <w:rPr>
          <w:rFonts w:ascii="Times New Roman" w:hAnsi="Times New Roman" w:cs="Times New Roman"/>
          <w:bCs/>
          <w:sz w:val="24"/>
          <w:szCs w:val="24"/>
        </w:rPr>
        <w:t xml:space="preserve"> 000,00 zł</w:t>
      </w:r>
    </w:p>
    <w:p w14:paraId="782E7585" w14:textId="77777777" w:rsidR="002D3689" w:rsidRPr="00FC7BF7" w:rsidRDefault="002D36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6D1A9A" w14:textId="391D8151" w:rsidR="00E501A5" w:rsidRPr="00FC7BF7" w:rsidRDefault="00FD307A" w:rsidP="00646D6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BF7">
        <w:rPr>
          <w:rFonts w:ascii="Times New Roman" w:eastAsia="Times New Roman" w:hAnsi="Times New Roman" w:cs="Times New Roman"/>
          <w:sz w:val="24"/>
          <w:szCs w:val="24"/>
        </w:rPr>
        <w:t>Planowane wydatki bieżące w okresie przedstawionym w wieloletniej prognozie finansowej są niższe niż planowane dochody bieżące, a przedkładana prognoza została oparta o aktualnie posiadane dane. Podstawą wyjścia do opracowania prognozy były informacje wynikające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z wykonania budżetów lat przeszłych. Zapewne wartości przedstawione będą ulegać korekcie</w:t>
      </w:r>
      <w:r w:rsidR="002B363A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w ciągu roku budżetowego.</w:t>
      </w:r>
      <w:r w:rsidR="00646D6F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>Niemniej zawsze odchylenia te będą musiały czynić zadość obowiązującym przepisom prawa jak też będą musiały mieć na względzie utrzymanie płynności budżetu gminy bez względu na fakt,</w:t>
      </w:r>
      <w:r w:rsidR="00DB0837" w:rsidRPr="00FC7B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7BF7">
        <w:rPr>
          <w:rFonts w:ascii="Times New Roman" w:eastAsia="Times New Roman" w:hAnsi="Times New Roman" w:cs="Times New Roman"/>
          <w:sz w:val="24"/>
          <w:szCs w:val="24"/>
        </w:rPr>
        <w:t xml:space="preserve">czy  u podstaw tego odchylenia legną przesłanki wewnętrzne czy też zewnętrzne w stosunku  do jednostki samorządu terytorialnego. </w:t>
      </w:r>
    </w:p>
    <w:sectPr w:rsidR="00E501A5" w:rsidRPr="00FC7BF7" w:rsidSect="00E60B8C">
      <w:footerReference w:type="default" r:id="rId8"/>
      <w:pgSz w:w="11906" w:h="16838"/>
      <w:pgMar w:top="709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7A2D2" w14:textId="77777777" w:rsidR="007B7B4F" w:rsidRDefault="007B7B4F" w:rsidP="001569BF">
      <w:pPr>
        <w:spacing w:after="0" w:line="240" w:lineRule="auto"/>
      </w:pPr>
      <w:r>
        <w:separator/>
      </w:r>
    </w:p>
  </w:endnote>
  <w:endnote w:type="continuationSeparator" w:id="0">
    <w:p w14:paraId="7D93D89A" w14:textId="77777777" w:rsidR="007B7B4F" w:rsidRDefault="007B7B4F" w:rsidP="0015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38267"/>
      <w:docPartObj>
        <w:docPartGallery w:val="Page Numbers (Bottom of Page)"/>
        <w:docPartUnique/>
      </w:docPartObj>
    </w:sdtPr>
    <w:sdtContent>
      <w:p w14:paraId="2EA17744" w14:textId="77777777" w:rsidR="00F03F17" w:rsidRDefault="006E443E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19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6944CC" w14:textId="77777777" w:rsidR="00F03F17" w:rsidRDefault="00F03F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490A9" w14:textId="77777777" w:rsidR="007B7B4F" w:rsidRDefault="007B7B4F" w:rsidP="001569BF">
      <w:pPr>
        <w:spacing w:after="0" w:line="240" w:lineRule="auto"/>
      </w:pPr>
      <w:r>
        <w:separator/>
      </w:r>
    </w:p>
  </w:footnote>
  <w:footnote w:type="continuationSeparator" w:id="0">
    <w:p w14:paraId="0DEBFF75" w14:textId="77777777" w:rsidR="007B7B4F" w:rsidRDefault="007B7B4F" w:rsidP="00156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717"/>
    <w:multiLevelType w:val="hybridMultilevel"/>
    <w:tmpl w:val="523E9524"/>
    <w:lvl w:ilvl="0" w:tplc="0F62615A">
      <w:start w:val="1"/>
      <w:numFmt w:val="upperRoman"/>
      <w:lvlText w:val="%1."/>
      <w:lvlJc w:val="left"/>
      <w:pPr>
        <w:ind w:left="74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1D027CE8"/>
    <w:multiLevelType w:val="hybridMultilevel"/>
    <w:tmpl w:val="2BEEB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13A18"/>
    <w:multiLevelType w:val="hybridMultilevel"/>
    <w:tmpl w:val="4800A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44E41"/>
    <w:multiLevelType w:val="multilevel"/>
    <w:tmpl w:val="8F8C5E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98962086">
    <w:abstractNumId w:val="3"/>
  </w:num>
  <w:num w:numId="2" w16cid:durableId="1572736678">
    <w:abstractNumId w:val="1"/>
  </w:num>
  <w:num w:numId="3" w16cid:durableId="1679194394">
    <w:abstractNumId w:val="2"/>
  </w:num>
  <w:num w:numId="4" w16cid:durableId="94255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01A5"/>
    <w:rsid w:val="00012A31"/>
    <w:rsid w:val="00015E08"/>
    <w:rsid w:val="000258C5"/>
    <w:rsid w:val="00025EAA"/>
    <w:rsid w:val="0002787A"/>
    <w:rsid w:val="00034FD2"/>
    <w:rsid w:val="0004115D"/>
    <w:rsid w:val="000875A2"/>
    <w:rsid w:val="00095EB6"/>
    <w:rsid w:val="000A3FA0"/>
    <w:rsid w:val="000B0A70"/>
    <w:rsid w:val="000E2CE7"/>
    <w:rsid w:val="000F463A"/>
    <w:rsid w:val="001079B8"/>
    <w:rsid w:val="00121C60"/>
    <w:rsid w:val="0012386A"/>
    <w:rsid w:val="00123A1A"/>
    <w:rsid w:val="0015022A"/>
    <w:rsid w:val="001569BF"/>
    <w:rsid w:val="0015752C"/>
    <w:rsid w:val="00167749"/>
    <w:rsid w:val="00175324"/>
    <w:rsid w:val="00177E49"/>
    <w:rsid w:val="001B2640"/>
    <w:rsid w:val="001B50C5"/>
    <w:rsid w:val="001B64DC"/>
    <w:rsid w:val="001E209B"/>
    <w:rsid w:val="001F04BC"/>
    <w:rsid w:val="002000D8"/>
    <w:rsid w:val="002021E9"/>
    <w:rsid w:val="00212AC0"/>
    <w:rsid w:val="00223E86"/>
    <w:rsid w:val="0025171F"/>
    <w:rsid w:val="002536CD"/>
    <w:rsid w:val="00266F13"/>
    <w:rsid w:val="00291F79"/>
    <w:rsid w:val="002B363A"/>
    <w:rsid w:val="002C46CF"/>
    <w:rsid w:val="002D3563"/>
    <w:rsid w:val="002D3689"/>
    <w:rsid w:val="002F2680"/>
    <w:rsid w:val="002F591D"/>
    <w:rsid w:val="00324C49"/>
    <w:rsid w:val="00344CEA"/>
    <w:rsid w:val="00350641"/>
    <w:rsid w:val="00351BAA"/>
    <w:rsid w:val="0037058B"/>
    <w:rsid w:val="003A62D0"/>
    <w:rsid w:val="003D21E2"/>
    <w:rsid w:val="00400C79"/>
    <w:rsid w:val="0040346D"/>
    <w:rsid w:val="00424C76"/>
    <w:rsid w:val="004856C9"/>
    <w:rsid w:val="004B3A4F"/>
    <w:rsid w:val="004C786C"/>
    <w:rsid w:val="004D6D59"/>
    <w:rsid w:val="00501F51"/>
    <w:rsid w:val="0051476A"/>
    <w:rsid w:val="00536ED4"/>
    <w:rsid w:val="005426D3"/>
    <w:rsid w:val="00554D6A"/>
    <w:rsid w:val="005640A2"/>
    <w:rsid w:val="005656B5"/>
    <w:rsid w:val="00573EE4"/>
    <w:rsid w:val="00575853"/>
    <w:rsid w:val="005A51E5"/>
    <w:rsid w:val="005B6AB4"/>
    <w:rsid w:val="00601C68"/>
    <w:rsid w:val="006136C1"/>
    <w:rsid w:val="00624988"/>
    <w:rsid w:val="00637515"/>
    <w:rsid w:val="006465FC"/>
    <w:rsid w:val="00646D6F"/>
    <w:rsid w:val="00653301"/>
    <w:rsid w:val="00660525"/>
    <w:rsid w:val="0066777F"/>
    <w:rsid w:val="006734CE"/>
    <w:rsid w:val="006941D6"/>
    <w:rsid w:val="006960B3"/>
    <w:rsid w:val="006D0210"/>
    <w:rsid w:val="006E410D"/>
    <w:rsid w:val="006E443E"/>
    <w:rsid w:val="006E71FB"/>
    <w:rsid w:val="006F3316"/>
    <w:rsid w:val="006F632C"/>
    <w:rsid w:val="00701A89"/>
    <w:rsid w:val="00711F4C"/>
    <w:rsid w:val="00760A1F"/>
    <w:rsid w:val="007A4AB0"/>
    <w:rsid w:val="007B7B4F"/>
    <w:rsid w:val="007C3205"/>
    <w:rsid w:val="007E1E9E"/>
    <w:rsid w:val="007F2BFA"/>
    <w:rsid w:val="007F2F7A"/>
    <w:rsid w:val="007F7823"/>
    <w:rsid w:val="00845A5F"/>
    <w:rsid w:val="00850BFB"/>
    <w:rsid w:val="008564C8"/>
    <w:rsid w:val="00877CC2"/>
    <w:rsid w:val="008E1378"/>
    <w:rsid w:val="00914453"/>
    <w:rsid w:val="00922308"/>
    <w:rsid w:val="00931032"/>
    <w:rsid w:val="00954486"/>
    <w:rsid w:val="00967D5B"/>
    <w:rsid w:val="00980C71"/>
    <w:rsid w:val="009814A4"/>
    <w:rsid w:val="00983BAC"/>
    <w:rsid w:val="00994AE7"/>
    <w:rsid w:val="009C741F"/>
    <w:rsid w:val="009F73F3"/>
    <w:rsid w:val="00A409FC"/>
    <w:rsid w:val="00A6628C"/>
    <w:rsid w:val="00A8195B"/>
    <w:rsid w:val="00A9277E"/>
    <w:rsid w:val="00AA3A85"/>
    <w:rsid w:val="00AB5D3A"/>
    <w:rsid w:val="00AC1055"/>
    <w:rsid w:val="00AC47F1"/>
    <w:rsid w:val="00B06BE9"/>
    <w:rsid w:val="00B13DB8"/>
    <w:rsid w:val="00B171C3"/>
    <w:rsid w:val="00B27846"/>
    <w:rsid w:val="00B37210"/>
    <w:rsid w:val="00B56AC8"/>
    <w:rsid w:val="00B6557E"/>
    <w:rsid w:val="00B84E3B"/>
    <w:rsid w:val="00BD6E4F"/>
    <w:rsid w:val="00C06EF2"/>
    <w:rsid w:val="00C11C27"/>
    <w:rsid w:val="00C22CE8"/>
    <w:rsid w:val="00C331EA"/>
    <w:rsid w:val="00C340DC"/>
    <w:rsid w:val="00C34805"/>
    <w:rsid w:val="00C36664"/>
    <w:rsid w:val="00C96621"/>
    <w:rsid w:val="00CB235B"/>
    <w:rsid w:val="00CB2805"/>
    <w:rsid w:val="00CB3F50"/>
    <w:rsid w:val="00CF325B"/>
    <w:rsid w:val="00CF56ED"/>
    <w:rsid w:val="00D74541"/>
    <w:rsid w:val="00D82145"/>
    <w:rsid w:val="00DA0AF8"/>
    <w:rsid w:val="00DA39CA"/>
    <w:rsid w:val="00DA3A5F"/>
    <w:rsid w:val="00DA43F6"/>
    <w:rsid w:val="00DB0837"/>
    <w:rsid w:val="00DB4ABF"/>
    <w:rsid w:val="00DD0BF5"/>
    <w:rsid w:val="00DE0014"/>
    <w:rsid w:val="00DE5B3E"/>
    <w:rsid w:val="00E026C5"/>
    <w:rsid w:val="00E501A5"/>
    <w:rsid w:val="00E60B8C"/>
    <w:rsid w:val="00E60D61"/>
    <w:rsid w:val="00E74156"/>
    <w:rsid w:val="00E96326"/>
    <w:rsid w:val="00EB187A"/>
    <w:rsid w:val="00EC183F"/>
    <w:rsid w:val="00EC3006"/>
    <w:rsid w:val="00EE19A7"/>
    <w:rsid w:val="00EF1B09"/>
    <w:rsid w:val="00F03F17"/>
    <w:rsid w:val="00F047EB"/>
    <w:rsid w:val="00F20CC5"/>
    <w:rsid w:val="00F33674"/>
    <w:rsid w:val="00F54946"/>
    <w:rsid w:val="00F57755"/>
    <w:rsid w:val="00FA0F46"/>
    <w:rsid w:val="00FA14DE"/>
    <w:rsid w:val="00FA22B8"/>
    <w:rsid w:val="00FA5AE7"/>
    <w:rsid w:val="00FC7BF7"/>
    <w:rsid w:val="00FD307A"/>
    <w:rsid w:val="00FD4C25"/>
    <w:rsid w:val="00FE1DAF"/>
    <w:rsid w:val="00FE3C06"/>
    <w:rsid w:val="00FF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B785D"/>
  <w15:docId w15:val="{B154B082-A844-4C08-B199-41CCE0A7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21E2"/>
  </w:style>
  <w:style w:type="paragraph" w:styleId="Nagwek5">
    <w:name w:val="heading 5"/>
    <w:basedOn w:val="Normalny"/>
    <w:link w:val="Nagwek5Znak"/>
    <w:uiPriority w:val="9"/>
    <w:qFormat/>
    <w:rsid w:val="007F2B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69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69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69BF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F6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632C"/>
  </w:style>
  <w:style w:type="paragraph" w:styleId="Stopka">
    <w:name w:val="footer"/>
    <w:basedOn w:val="Normalny"/>
    <w:link w:val="StopkaZnak"/>
    <w:uiPriority w:val="99"/>
    <w:unhideWhenUsed/>
    <w:rsid w:val="006F63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32C"/>
  </w:style>
  <w:style w:type="character" w:styleId="Odwoaniedokomentarza">
    <w:name w:val="annotation reference"/>
    <w:basedOn w:val="Domylnaczcionkaakapitu"/>
    <w:uiPriority w:val="99"/>
    <w:semiHidden/>
    <w:unhideWhenUsed/>
    <w:rsid w:val="00536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E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E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E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ED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ED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20CC5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7F2BF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lb-s">
    <w:name w:val="a_lb-s"/>
    <w:basedOn w:val="Domylnaczcionkaakapitu"/>
    <w:rsid w:val="007F2BFA"/>
  </w:style>
  <w:style w:type="paragraph" w:styleId="Tekstpodstawowy">
    <w:name w:val="Body Text"/>
    <w:basedOn w:val="Normalny"/>
    <w:link w:val="TekstpodstawowyZnak"/>
    <w:rsid w:val="006F3316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6F3316"/>
    <w:rPr>
      <w:rFonts w:ascii="Times New Roman" w:eastAsia="Times New Roman" w:hAnsi="Times New Roman" w:cs="Times New Roman"/>
      <w:sz w:val="26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6F3316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EB073-45CF-43FB-8FFB-D35E64F1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6</Pages>
  <Words>1994</Words>
  <Characters>11964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tkocot</dc:creator>
  <cp:keywords/>
  <dc:description/>
  <cp:lastModifiedBy>Teresa Kocot</cp:lastModifiedBy>
  <cp:revision>50</cp:revision>
  <cp:lastPrinted>2024-01-03T14:51:00Z</cp:lastPrinted>
  <dcterms:created xsi:type="dcterms:W3CDTF">2016-11-15T06:09:00Z</dcterms:created>
  <dcterms:modified xsi:type="dcterms:W3CDTF">2024-01-04T11:18:00Z</dcterms:modified>
</cp:coreProperties>
</file>